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80B9" w14:textId="3F4ECB4E" w:rsidR="004B6305" w:rsidRPr="00CF3FCA" w:rsidRDefault="004B6305">
      <w:pPr>
        <w:spacing w:after="0"/>
        <w:ind w:left="0" w:firstLine="0"/>
        <w:rPr>
          <w:rFonts w:ascii="Times New Roman" w:hAnsi="Times New Roman" w:cs="Times New Roman"/>
          <w:sz w:val="22"/>
        </w:rPr>
      </w:pPr>
      <w:r w:rsidRPr="00CF3FCA">
        <w:rPr>
          <w:rFonts w:ascii="Times New Roman" w:hAnsi="Times New Roman" w:cs="Times New Roman"/>
          <w:noProof/>
          <w:sz w:val="22"/>
        </w:rPr>
        <w:drawing>
          <wp:anchor distT="0" distB="0" distL="114300" distR="114300" simplePos="0" relativeHeight="251658240" behindDoc="0" locked="0" layoutInCell="1" allowOverlap="1" wp14:anchorId="1D16C7A5" wp14:editId="19F04813">
            <wp:simplePos x="0" y="0"/>
            <wp:positionH relativeFrom="column">
              <wp:posOffset>-171450</wp:posOffset>
            </wp:positionH>
            <wp:positionV relativeFrom="paragraph">
              <wp:posOffset>0</wp:posOffset>
            </wp:positionV>
            <wp:extent cx="2672080" cy="13430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208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15CD">
        <w:rPr>
          <w:rFonts w:ascii="Times New Roman" w:hAnsi="Times New Roman" w:cs="Times New Roman"/>
          <w:sz w:val="22"/>
        </w:rPr>
        <w:t xml:space="preserve"> </w:t>
      </w:r>
      <w:r w:rsidR="00D45C64" w:rsidRPr="00CF3FCA">
        <w:rPr>
          <w:rFonts w:ascii="Times New Roman" w:hAnsi="Times New Roman" w:cs="Times New Roman"/>
          <w:sz w:val="22"/>
        </w:rPr>
        <w:t xml:space="preserve"> </w:t>
      </w:r>
    </w:p>
    <w:p w14:paraId="28A84074" w14:textId="32E49E8A" w:rsidR="004B6305" w:rsidRPr="00CF3FCA" w:rsidRDefault="004B6305" w:rsidP="004B6305">
      <w:pPr>
        <w:tabs>
          <w:tab w:val="left" w:pos="5580"/>
        </w:tabs>
        <w:spacing w:after="0"/>
        <w:ind w:left="0" w:firstLine="0"/>
        <w:rPr>
          <w:rFonts w:ascii="Times New Roman" w:hAnsi="Times New Roman" w:cs="Times New Roman"/>
          <w:sz w:val="22"/>
        </w:rPr>
      </w:pPr>
      <w:r w:rsidRPr="00CF3FCA">
        <w:rPr>
          <w:rFonts w:ascii="Times New Roman" w:hAnsi="Times New Roman" w:cs="Times New Roman"/>
          <w:sz w:val="22"/>
        </w:rPr>
        <w:tab/>
      </w:r>
    </w:p>
    <w:p w14:paraId="59BD76BC" w14:textId="4393DCC1" w:rsidR="004B6305" w:rsidRPr="00CF3FCA" w:rsidRDefault="004B6305">
      <w:pPr>
        <w:spacing w:after="0"/>
        <w:ind w:left="0" w:firstLine="0"/>
        <w:rPr>
          <w:rFonts w:ascii="Times New Roman" w:hAnsi="Times New Roman" w:cs="Times New Roman"/>
          <w:sz w:val="22"/>
        </w:rPr>
      </w:pPr>
    </w:p>
    <w:p w14:paraId="5480E6E8" w14:textId="3689AB0F" w:rsidR="00F955A6" w:rsidRPr="00CF3FCA" w:rsidRDefault="00F955A6">
      <w:pPr>
        <w:spacing w:after="0"/>
        <w:ind w:left="0" w:firstLine="0"/>
        <w:rPr>
          <w:rFonts w:ascii="Times New Roman" w:hAnsi="Times New Roman" w:cs="Times New Roman"/>
          <w:sz w:val="22"/>
        </w:rPr>
      </w:pPr>
    </w:p>
    <w:p w14:paraId="70273F99" w14:textId="7AC5AC9A" w:rsidR="00F955A6" w:rsidRPr="00CF3FCA" w:rsidRDefault="00390A0D">
      <w:pPr>
        <w:spacing w:after="0"/>
        <w:ind w:left="0" w:right="-159" w:firstLine="0"/>
        <w:rPr>
          <w:rFonts w:ascii="Times New Roman" w:hAnsi="Times New Roman" w:cs="Times New Roman"/>
          <w:sz w:val="22"/>
        </w:rPr>
      </w:pPr>
      <w:r w:rsidRPr="00CF3FCA">
        <w:rPr>
          <w:rFonts w:ascii="Times New Roman" w:hAnsi="Times New Roman" w:cs="Times New Roman"/>
          <w:noProof/>
          <w:sz w:val="22"/>
        </w:rPr>
        <mc:AlternateContent>
          <mc:Choice Requires="wps">
            <w:drawing>
              <wp:anchor distT="45720" distB="45720" distL="114300" distR="114300" simplePos="0" relativeHeight="251660288" behindDoc="0" locked="0" layoutInCell="1" allowOverlap="1" wp14:anchorId="27F863CD" wp14:editId="2DDB25DD">
                <wp:simplePos x="0" y="0"/>
                <wp:positionH relativeFrom="column">
                  <wp:posOffset>866775</wp:posOffset>
                </wp:positionH>
                <wp:positionV relativeFrom="paragraph">
                  <wp:posOffset>342900</wp:posOffset>
                </wp:positionV>
                <wp:extent cx="62388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4620"/>
                        </a:xfrm>
                        <a:prstGeom prst="rect">
                          <a:avLst/>
                        </a:prstGeom>
                        <a:noFill/>
                        <a:ln w="9525">
                          <a:noFill/>
                          <a:miter lim="800000"/>
                          <a:headEnd/>
                          <a:tailEnd/>
                        </a:ln>
                      </wps:spPr>
                      <wps:txbx>
                        <w:txbxContent>
                          <w:p w14:paraId="64A26A1C" w14:textId="77777777" w:rsidR="004B6305" w:rsidRPr="00740C8C" w:rsidRDefault="004B6305" w:rsidP="007951E8">
                            <w:pPr>
                              <w:ind w:left="0" w:firstLine="0"/>
                              <w:jc w:val="center"/>
                              <w:rPr>
                                <w:rFonts w:ascii="Arial" w:hAnsi="Arial" w:cs="Arial"/>
                                <w:b/>
                                <w:bCs/>
                                <w:sz w:val="17"/>
                                <w:szCs w:val="17"/>
                              </w:rPr>
                            </w:pPr>
                            <w:r w:rsidRPr="00740C8C">
                              <w:rPr>
                                <w:rFonts w:ascii="Arial" w:hAnsi="Arial" w:cs="Arial"/>
                                <w:sz w:val="17"/>
                                <w:szCs w:val="17"/>
                              </w:rPr>
                              <w:t xml:space="preserve">807 Mountain </w:t>
                            </w:r>
                            <w:proofErr w:type="gramStart"/>
                            <w:r w:rsidRPr="00740C8C">
                              <w:rPr>
                                <w:rFonts w:ascii="Arial" w:hAnsi="Arial" w:cs="Arial"/>
                                <w:sz w:val="17"/>
                                <w:szCs w:val="17"/>
                              </w:rPr>
                              <w:t>Avenue  |</w:t>
                            </w:r>
                            <w:proofErr w:type="gramEnd"/>
                            <w:r w:rsidRPr="00740C8C">
                              <w:rPr>
                                <w:rFonts w:ascii="Arial" w:hAnsi="Arial" w:cs="Arial"/>
                                <w:sz w:val="17"/>
                                <w:szCs w:val="17"/>
                              </w:rPr>
                              <w:t xml:space="preserve">  PO Box </w:t>
                            </w:r>
                            <w:proofErr w:type="gramStart"/>
                            <w:r w:rsidRPr="00740C8C">
                              <w:rPr>
                                <w:rFonts w:ascii="Arial" w:hAnsi="Arial" w:cs="Arial"/>
                                <w:sz w:val="17"/>
                                <w:szCs w:val="17"/>
                              </w:rPr>
                              <w:t>1229  |</w:t>
                            </w:r>
                            <w:proofErr w:type="gramEnd"/>
                            <w:r w:rsidRPr="00740C8C">
                              <w:rPr>
                                <w:rFonts w:ascii="Arial" w:hAnsi="Arial" w:cs="Arial"/>
                                <w:sz w:val="17"/>
                                <w:szCs w:val="17"/>
                              </w:rPr>
                              <w:t xml:space="preserve">  Berthoud, CO </w:t>
                            </w:r>
                            <w:proofErr w:type="gramStart"/>
                            <w:r w:rsidRPr="00740C8C">
                              <w:rPr>
                                <w:rFonts w:ascii="Arial" w:hAnsi="Arial" w:cs="Arial"/>
                                <w:sz w:val="17"/>
                                <w:szCs w:val="17"/>
                              </w:rPr>
                              <w:t>80513  |</w:t>
                            </w:r>
                            <w:proofErr w:type="gramEnd"/>
                            <w:r w:rsidRPr="00740C8C">
                              <w:rPr>
                                <w:rFonts w:ascii="Arial" w:hAnsi="Arial" w:cs="Arial"/>
                                <w:sz w:val="17"/>
                                <w:szCs w:val="17"/>
                              </w:rPr>
                              <w:t xml:space="preserve">  O: </w:t>
                            </w:r>
                            <w:proofErr w:type="gramStart"/>
                            <w:r w:rsidRPr="00740C8C">
                              <w:rPr>
                                <w:rFonts w:ascii="Arial" w:hAnsi="Arial" w:cs="Arial"/>
                                <w:sz w:val="17"/>
                                <w:szCs w:val="17"/>
                              </w:rPr>
                              <w:t>970.532.2643  |</w:t>
                            </w:r>
                            <w:proofErr w:type="gramEnd"/>
                            <w:r w:rsidRPr="00740C8C">
                              <w:rPr>
                                <w:rFonts w:ascii="Arial" w:hAnsi="Arial" w:cs="Arial"/>
                                <w:sz w:val="17"/>
                                <w:szCs w:val="17"/>
                              </w:rPr>
                              <w:t xml:space="preserve">  F: </w:t>
                            </w:r>
                            <w:proofErr w:type="gramStart"/>
                            <w:r w:rsidRPr="00740C8C">
                              <w:rPr>
                                <w:rFonts w:ascii="Arial" w:hAnsi="Arial" w:cs="Arial"/>
                                <w:sz w:val="17"/>
                                <w:szCs w:val="17"/>
                              </w:rPr>
                              <w:t>970.532.</w:t>
                            </w:r>
                            <w:r w:rsidR="007951E8" w:rsidRPr="00740C8C">
                              <w:rPr>
                                <w:rFonts w:ascii="Arial" w:hAnsi="Arial" w:cs="Arial"/>
                                <w:sz w:val="17"/>
                                <w:szCs w:val="17"/>
                              </w:rPr>
                              <w:t>0640</w:t>
                            </w:r>
                            <w:r w:rsidR="006E009C" w:rsidRPr="00740C8C">
                              <w:rPr>
                                <w:rFonts w:ascii="Arial" w:hAnsi="Arial" w:cs="Arial"/>
                                <w:sz w:val="17"/>
                                <w:szCs w:val="17"/>
                              </w:rPr>
                              <w:t xml:space="preserve">  |</w:t>
                            </w:r>
                            <w:proofErr w:type="gramEnd"/>
                            <w:r w:rsidR="006E009C" w:rsidRPr="00740C8C">
                              <w:rPr>
                                <w:rFonts w:ascii="Arial" w:hAnsi="Arial" w:cs="Arial"/>
                                <w:sz w:val="17"/>
                                <w:szCs w:val="17"/>
                              </w:rPr>
                              <w:t xml:space="preserve">  </w:t>
                            </w:r>
                            <w:r w:rsidR="006E009C" w:rsidRPr="00740C8C">
                              <w:rPr>
                                <w:rFonts w:ascii="Arial" w:hAnsi="Arial" w:cs="Arial"/>
                                <w:b/>
                                <w:bCs/>
                                <w:sz w:val="17"/>
                                <w:szCs w:val="17"/>
                              </w:rPr>
                              <w:t>Berthoud.org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F863CD" id="_x0000_t202" coordsize="21600,21600" o:spt="202" path="m,l,21600r21600,l21600,xe">
                <v:stroke joinstyle="miter"/>
                <v:path gradientshapeok="t" o:connecttype="rect"/>
              </v:shapetype>
              <v:shape id="Text Box 2" o:spid="_x0000_s1026" type="#_x0000_t202" style="position:absolute;margin-left:68.25pt;margin-top:27pt;width:491.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nj/A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" filled="f" stroked="f">
                <v:textbox style="mso-fit-shape-to-text:t">
                  <w:txbxContent>
                    <w:p w14:paraId="64A26A1C" w14:textId="77777777" w:rsidR="004B6305" w:rsidRPr="00740C8C" w:rsidRDefault="004B6305" w:rsidP="007951E8">
                      <w:pPr>
                        <w:ind w:left="0" w:firstLine="0"/>
                        <w:jc w:val="center"/>
                        <w:rPr>
                          <w:rFonts w:ascii="Arial" w:hAnsi="Arial" w:cs="Arial"/>
                          <w:b/>
                          <w:bCs/>
                          <w:sz w:val="17"/>
                          <w:szCs w:val="17"/>
                        </w:rPr>
                      </w:pPr>
                      <w:r w:rsidRPr="00740C8C">
                        <w:rPr>
                          <w:rFonts w:ascii="Arial" w:hAnsi="Arial" w:cs="Arial"/>
                          <w:sz w:val="17"/>
                          <w:szCs w:val="17"/>
                        </w:rPr>
                        <w:t>807 Mountain Avenue  |  PO Box 1229  |  Berthoud, CO 80513  |  O: 970.532.2643  |  F: 970.532.</w:t>
                      </w:r>
                      <w:r w:rsidR="007951E8" w:rsidRPr="00740C8C">
                        <w:rPr>
                          <w:rFonts w:ascii="Arial" w:hAnsi="Arial" w:cs="Arial"/>
                          <w:sz w:val="17"/>
                          <w:szCs w:val="17"/>
                        </w:rPr>
                        <w:t>0640</w:t>
                      </w:r>
                      <w:r w:rsidR="006E009C" w:rsidRPr="00740C8C">
                        <w:rPr>
                          <w:rFonts w:ascii="Arial" w:hAnsi="Arial" w:cs="Arial"/>
                          <w:sz w:val="17"/>
                          <w:szCs w:val="17"/>
                        </w:rPr>
                        <w:t xml:space="preserve">  |  </w:t>
                      </w:r>
                      <w:r w:rsidR="006E009C" w:rsidRPr="00740C8C">
                        <w:rPr>
                          <w:rFonts w:ascii="Arial" w:hAnsi="Arial" w:cs="Arial"/>
                          <w:b/>
                          <w:bCs/>
                          <w:sz w:val="17"/>
                          <w:szCs w:val="17"/>
                        </w:rPr>
                        <w:t>Berthoud.org</w:t>
                      </w:r>
                    </w:p>
                  </w:txbxContent>
                </v:textbox>
                <w10:wrap type="square"/>
              </v:shape>
            </w:pict>
          </mc:Fallback>
        </mc:AlternateContent>
      </w:r>
      <w:r w:rsidR="00D45C64" w:rsidRPr="00CF3FCA">
        <w:rPr>
          <w:rFonts w:ascii="Times New Roman" w:hAnsi="Times New Roman" w:cs="Times New Roman"/>
          <w:sz w:val="22"/>
        </w:rPr>
        <w:t xml:space="preserve"> </w:t>
      </w:r>
    </w:p>
    <w:p w14:paraId="375FE8BE" w14:textId="5A3FE311" w:rsidR="00BF684D" w:rsidRPr="00CF3FCA" w:rsidRDefault="00390A0D" w:rsidP="000E7543">
      <w:pPr>
        <w:spacing w:after="0"/>
        <w:ind w:left="0" w:firstLine="0"/>
        <w:rPr>
          <w:rFonts w:ascii="Times New Roman" w:hAnsi="Times New Roman" w:cs="Times New Roman"/>
          <w:sz w:val="22"/>
        </w:rPr>
      </w:pPr>
      <w:r w:rsidRPr="00CF3FCA">
        <w:rPr>
          <w:rFonts w:ascii="Times New Roman" w:hAnsi="Times New Roman" w:cs="Times New Roman"/>
          <w:noProof/>
          <w:sz w:val="22"/>
        </w:rPr>
        <mc:AlternateContent>
          <mc:Choice Requires="wps">
            <w:drawing>
              <wp:anchor distT="0" distB="0" distL="114300" distR="114300" simplePos="0" relativeHeight="251661312" behindDoc="0" locked="0" layoutInCell="1" allowOverlap="1" wp14:anchorId="103A24CF" wp14:editId="48F0D59E">
                <wp:simplePos x="0" y="0"/>
                <wp:positionH relativeFrom="column">
                  <wp:posOffset>-885825</wp:posOffset>
                </wp:positionH>
                <wp:positionV relativeFrom="paragraph">
                  <wp:posOffset>436245</wp:posOffset>
                </wp:positionV>
                <wp:extent cx="85344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534400" cy="0"/>
                        </a:xfrm>
                        <a:prstGeom prst="line">
                          <a:avLst/>
                        </a:prstGeom>
                        <a:ln w="19050"/>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anchor>
            </w:drawing>
          </mc:Choice>
          <mc:Fallback>
            <w:pict>
              <v:line w14:anchorId="5E6EB9D6"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75pt,34.35pt" to="602.2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" strokecolor="#5b9bd5 [3208]" strokeweight="1.5pt">
                <v:stroke joinstyle="miter"/>
              </v:line>
            </w:pict>
          </mc:Fallback>
        </mc:AlternateContent>
      </w:r>
      <w:r w:rsidR="00D45C64" w:rsidRPr="00CF3FCA">
        <w:rPr>
          <w:rFonts w:ascii="Times New Roman" w:hAnsi="Times New Roman" w:cs="Times New Roman"/>
          <w:sz w:val="22"/>
        </w:rPr>
        <w:t xml:space="preserve"> </w:t>
      </w:r>
    </w:p>
    <w:p w14:paraId="701F188A" w14:textId="03C2856B" w:rsidR="00465600" w:rsidRPr="00D06697" w:rsidRDefault="00465600" w:rsidP="00465600">
      <w:pPr>
        <w:jc w:val="center"/>
        <w:rPr>
          <w:rFonts w:ascii="Eames Century Modern Bold" w:hAnsi="Eames Century Modern Bold" w:cs="Times New Roman"/>
          <w:b/>
          <w:bCs/>
          <w:sz w:val="32"/>
          <w:szCs w:val="32"/>
        </w:rPr>
      </w:pPr>
      <w:r w:rsidRPr="00D06697">
        <w:rPr>
          <w:rFonts w:ascii="Eames Century Modern Bold" w:hAnsi="Eames Century Modern Bold" w:cs="Times New Roman"/>
          <w:b/>
          <w:bCs/>
          <w:sz w:val="32"/>
          <w:szCs w:val="32"/>
        </w:rPr>
        <w:t>PRE-APPLICATION MEETING REQUEST PACKET</w:t>
      </w:r>
    </w:p>
    <w:p w14:paraId="7AC536C7" w14:textId="603580EC" w:rsidR="00411BEC" w:rsidRPr="00D06697" w:rsidRDefault="00AC7F4C" w:rsidP="00AC7F4C">
      <w:pPr>
        <w:jc w:val="both"/>
        <w:rPr>
          <w:rFonts w:ascii="Proxima Nova Lt" w:hAnsi="Proxima Nova Lt" w:cs="Times New Roman"/>
          <w:sz w:val="22"/>
        </w:rPr>
      </w:pPr>
      <w:r w:rsidRPr="00D06697">
        <w:rPr>
          <w:rFonts w:ascii="Proxima Nova Lt" w:hAnsi="Proxima Nova Lt" w:cs="Times New Roman"/>
          <w:sz w:val="22"/>
        </w:rPr>
        <w:t xml:space="preserve">Thank you for expressing an interest in developing in the Town of Berthoud. We take pride in </w:t>
      </w:r>
      <w:r w:rsidR="00411BEC" w:rsidRPr="00D06697">
        <w:rPr>
          <w:rFonts w:ascii="Proxima Nova Lt" w:hAnsi="Proxima Nova Lt" w:cs="Times New Roman"/>
          <w:sz w:val="22"/>
        </w:rPr>
        <w:t>how the Town has grown through collaboration with the development community. This packet provides a guide to the Pre-Application process, including research</w:t>
      </w:r>
      <w:r w:rsidR="004566FE" w:rsidRPr="00D06697">
        <w:rPr>
          <w:rFonts w:ascii="Proxima Nova Lt" w:hAnsi="Proxima Nova Lt" w:cs="Times New Roman"/>
          <w:sz w:val="22"/>
        </w:rPr>
        <w:t xml:space="preserve">, </w:t>
      </w:r>
      <w:r w:rsidR="00411BEC" w:rsidRPr="00D06697">
        <w:rPr>
          <w:rFonts w:ascii="Proxima Nova Lt" w:hAnsi="Proxima Nova Lt" w:cs="Times New Roman"/>
          <w:sz w:val="22"/>
        </w:rPr>
        <w:t>materials</w:t>
      </w:r>
      <w:r w:rsidR="004566FE" w:rsidRPr="00D06697">
        <w:rPr>
          <w:rFonts w:ascii="Proxima Nova Lt" w:hAnsi="Proxima Nova Lt" w:cs="Times New Roman"/>
          <w:sz w:val="22"/>
        </w:rPr>
        <w:t xml:space="preserve">, and additional information </w:t>
      </w:r>
      <w:r w:rsidR="00411BEC" w:rsidRPr="00D06697">
        <w:rPr>
          <w:rFonts w:ascii="Proxima Nova Lt" w:hAnsi="Proxima Nova Lt" w:cs="Times New Roman"/>
          <w:sz w:val="22"/>
        </w:rPr>
        <w:t xml:space="preserve">required from the applicant prior to scheduling a Pre-Application Meeting. </w:t>
      </w:r>
    </w:p>
    <w:p w14:paraId="607BE5D0" w14:textId="77777777" w:rsidR="00411BEC" w:rsidRPr="00D06697" w:rsidRDefault="00411BEC" w:rsidP="00AC7F4C">
      <w:pPr>
        <w:jc w:val="both"/>
        <w:rPr>
          <w:rFonts w:ascii="Proxima Nova Lt" w:hAnsi="Proxima Nova Lt" w:cs="Times New Roman"/>
          <w:sz w:val="22"/>
        </w:rPr>
      </w:pPr>
    </w:p>
    <w:p w14:paraId="1603B48F" w14:textId="230AC8E7" w:rsidR="00AC7F4C" w:rsidRPr="00D06697" w:rsidRDefault="00AC7F4C" w:rsidP="00AC7F4C">
      <w:pPr>
        <w:jc w:val="both"/>
        <w:rPr>
          <w:rFonts w:ascii="Proxima Nova Lt" w:hAnsi="Proxima Nova Lt" w:cs="Times New Roman"/>
          <w:sz w:val="22"/>
        </w:rPr>
      </w:pPr>
      <w:r w:rsidRPr="00D06697">
        <w:rPr>
          <w:rFonts w:ascii="Proxima Nova Lt" w:hAnsi="Proxima Nova Lt" w:cs="Times New Roman"/>
          <w:sz w:val="22"/>
        </w:rPr>
        <w:t xml:space="preserve">The </w:t>
      </w:r>
      <w:r w:rsidR="00F5474F" w:rsidRPr="00D06697">
        <w:rPr>
          <w:rFonts w:ascii="Proxima Nova Lt" w:hAnsi="Proxima Nova Lt" w:cs="Times New Roman"/>
          <w:sz w:val="22"/>
        </w:rPr>
        <w:t>Pre-Application</w:t>
      </w:r>
      <w:r w:rsidRPr="00D06697">
        <w:rPr>
          <w:rFonts w:ascii="Proxima Nova Lt" w:hAnsi="Proxima Nova Lt" w:cs="Times New Roman"/>
          <w:sz w:val="22"/>
        </w:rPr>
        <w:t xml:space="preserve"> </w:t>
      </w:r>
      <w:r w:rsidR="0051018F" w:rsidRPr="00D06697">
        <w:rPr>
          <w:rFonts w:ascii="Proxima Nova Lt" w:hAnsi="Proxima Nova Lt" w:cs="Times New Roman"/>
          <w:sz w:val="22"/>
        </w:rPr>
        <w:t>meeting</w:t>
      </w:r>
      <w:r w:rsidRPr="00D06697">
        <w:rPr>
          <w:rFonts w:ascii="Proxima Nova Lt" w:hAnsi="Proxima Nova Lt" w:cs="Times New Roman"/>
          <w:sz w:val="22"/>
        </w:rPr>
        <w:t xml:space="preserve"> is the first step to take when considering Berthoud for your next development project.  This meeting pro</w:t>
      </w:r>
      <w:r w:rsidR="0051018F" w:rsidRPr="00D06697">
        <w:rPr>
          <w:rFonts w:ascii="Proxima Nova Lt" w:hAnsi="Proxima Nova Lt" w:cs="Times New Roman"/>
          <w:sz w:val="22"/>
        </w:rPr>
        <w:t xml:space="preserve">vides </w:t>
      </w:r>
      <w:r w:rsidR="008F48E5" w:rsidRPr="00D06697">
        <w:rPr>
          <w:rFonts w:ascii="Proxima Nova Lt" w:hAnsi="Proxima Nova Lt" w:cs="Times New Roman"/>
          <w:sz w:val="22"/>
        </w:rPr>
        <w:t xml:space="preserve">both the Developer and the Town </w:t>
      </w:r>
      <w:r w:rsidR="0051018F" w:rsidRPr="00D06697">
        <w:rPr>
          <w:rFonts w:ascii="Proxima Nova Lt" w:hAnsi="Proxima Nova Lt" w:cs="Times New Roman"/>
          <w:sz w:val="22"/>
        </w:rPr>
        <w:t xml:space="preserve">with important information so that land use and zoning applications can be processed </w:t>
      </w:r>
      <w:proofErr w:type="gramStart"/>
      <w:r w:rsidR="00944B69" w:rsidRPr="00D06697">
        <w:rPr>
          <w:rFonts w:ascii="Proxima Nova Lt" w:hAnsi="Proxima Nova Lt" w:cs="Times New Roman"/>
          <w:sz w:val="22"/>
        </w:rPr>
        <w:t>effectively</w:t>
      </w:r>
      <w:r w:rsidR="008F48E5" w:rsidRPr="00D06697">
        <w:rPr>
          <w:rFonts w:ascii="Proxima Nova Lt" w:hAnsi="Proxima Nova Lt" w:cs="Times New Roman"/>
          <w:sz w:val="22"/>
        </w:rPr>
        <w:t>, and</w:t>
      </w:r>
      <w:proofErr w:type="gramEnd"/>
      <w:r w:rsidR="008F48E5" w:rsidRPr="00D06697">
        <w:rPr>
          <w:rFonts w:ascii="Proxima Nova Lt" w:hAnsi="Proxima Nova Lt" w:cs="Times New Roman"/>
          <w:sz w:val="22"/>
        </w:rPr>
        <w:t xml:space="preserve"> enable a smoother development review process.</w:t>
      </w:r>
      <w:r w:rsidR="0051018F" w:rsidRPr="00D06697">
        <w:rPr>
          <w:rFonts w:ascii="Proxima Nova Lt" w:hAnsi="Proxima Nova Lt" w:cs="Times New Roman"/>
          <w:sz w:val="22"/>
        </w:rPr>
        <w:t xml:space="preserve"> </w:t>
      </w:r>
      <w:r w:rsidR="008F48E5" w:rsidRPr="00D06697">
        <w:rPr>
          <w:rFonts w:ascii="Proxima Nova Lt" w:hAnsi="Proxima Nova Lt" w:cs="Times New Roman"/>
          <w:sz w:val="22"/>
        </w:rPr>
        <w:t xml:space="preserve">The intent is to provide applicants with insight </w:t>
      </w:r>
      <w:r w:rsidR="000D0F99">
        <w:rPr>
          <w:rFonts w:ascii="Proxima Nova Lt" w:hAnsi="Proxima Nova Lt" w:cs="Times New Roman"/>
          <w:sz w:val="22"/>
        </w:rPr>
        <w:t>that</w:t>
      </w:r>
      <w:r w:rsidR="008F48E5" w:rsidRPr="00D06697">
        <w:rPr>
          <w:rFonts w:ascii="Proxima Nova Lt" w:hAnsi="Proxima Nova Lt" w:cs="Times New Roman"/>
          <w:sz w:val="22"/>
        </w:rPr>
        <w:t xml:space="preserve"> may impact their applications, </w:t>
      </w:r>
      <w:r w:rsidR="00123CC3" w:rsidRPr="00D06697">
        <w:rPr>
          <w:rFonts w:ascii="Proxima Nova Lt" w:hAnsi="Proxima Nova Lt" w:cs="Times New Roman"/>
          <w:sz w:val="22"/>
        </w:rPr>
        <w:t>to determine if the proposed use is consistent with the intent of the Land Use Code</w:t>
      </w:r>
      <w:r w:rsidR="00123CC3">
        <w:rPr>
          <w:rFonts w:ascii="Proxima Nova Lt" w:hAnsi="Proxima Nova Lt" w:cs="Times New Roman"/>
          <w:sz w:val="22"/>
        </w:rPr>
        <w:t xml:space="preserve">, </w:t>
      </w:r>
      <w:r w:rsidR="008F48E5" w:rsidRPr="00D06697">
        <w:rPr>
          <w:rFonts w:ascii="Proxima Nova Lt" w:hAnsi="Proxima Nova Lt" w:cs="Times New Roman"/>
          <w:sz w:val="22"/>
        </w:rPr>
        <w:t xml:space="preserve">establish the process for application submittal, </w:t>
      </w:r>
      <w:r w:rsidR="00123CC3">
        <w:rPr>
          <w:rFonts w:ascii="Proxima Nova Lt" w:hAnsi="Proxima Nova Lt" w:cs="Times New Roman"/>
          <w:sz w:val="22"/>
        </w:rPr>
        <w:t xml:space="preserve">and establish development </w:t>
      </w:r>
      <w:r w:rsidR="008F48E5" w:rsidRPr="00D06697">
        <w:rPr>
          <w:rFonts w:ascii="Proxima Nova Lt" w:hAnsi="Proxima Nova Lt" w:cs="Times New Roman"/>
          <w:sz w:val="22"/>
        </w:rPr>
        <w:t>review application requirements and expectations</w:t>
      </w:r>
      <w:r w:rsidR="00123CC3">
        <w:rPr>
          <w:rFonts w:ascii="Proxima Nova Lt" w:hAnsi="Proxima Nova Lt" w:cs="Times New Roman"/>
          <w:sz w:val="22"/>
        </w:rPr>
        <w:t>.</w:t>
      </w:r>
      <w:r w:rsidR="008F48E5" w:rsidRPr="00D06697">
        <w:rPr>
          <w:rFonts w:ascii="Proxima Nova Lt" w:hAnsi="Proxima Nova Lt" w:cs="Times New Roman"/>
          <w:sz w:val="22"/>
        </w:rPr>
        <w:t xml:space="preserve"> </w:t>
      </w:r>
    </w:p>
    <w:p w14:paraId="598F8397" w14:textId="71B81FDB" w:rsidR="00AC7F4C" w:rsidRPr="006230A7" w:rsidRDefault="00AC7F4C" w:rsidP="00390A0D">
      <w:pPr>
        <w:rPr>
          <w:rFonts w:ascii="Proxima Nova Lt" w:hAnsi="Proxima Nova Lt" w:cs="Times New Roman"/>
          <w:color w:val="auto"/>
          <w:sz w:val="22"/>
        </w:rPr>
      </w:pPr>
    </w:p>
    <w:p w14:paraId="3FAB0148" w14:textId="0F2F4ABA" w:rsidR="00AC7F4C" w:rsidRPr="006230A7" w:rsidRDefault="00AC7F4C" w:rsidP="00390A0D">
      <w:pPr>
        <w:rPr>
          <w:rFonts w:ascii="Proxima Nova Lt" w:hAnsi="Proxima Nova Lt" w:cs="Times New Roman"/>
          <w:color w:val="auto"/>
          <w:sz w:val="22"/>
        </w:rPr>
      </w:pPr>
      <w:r w:rsidRPr="006230A7">
        <w:rPr>
          <w:rFonts w:ascii="Proxima Nova Lt" w:hAnsi="Proxima Nova Lt" w:cs="Times New Roman"/>
          <w:color w:val="auto"/>
          <w:sz w:val="22"/>
        </w:rPr>
        <w:t>The preparation and formal Pre-Application meeting processes are described below</w:t>
      </w:r>
      <w:r w:rsidR="00362447" w:rsidRPr="006230A7">
        <w:rPr>
          <w:rFonts w:ascii="Proxima Nova Lt" w:hAnsi="Proxima Nova Lt" w:cs="Times New Roman"/>
          <w:color w:val="auto"/>
          <w:sz w:val="22"/>
        </w:rPr>
        <w:t>.</w:t>
      </w:r>
    </w:p>
    <w:p w14:paraId="1AE40E01" w14:textId="0B60C5D6" w:rsidR="00F670F0" w:rsidRPr="00D06697" w:rsidRDefault="007907DB" w:rsidP="00390A0D">
      <w:pPr>
        <w:rPr>
          <w:rFonts w:ascii="Proxima Nova Lt" w:hAnsi="Proxima Nova Lt" w:cs="Times New Roman"/>
          <w:sz w:val="22"/>
        </w:rPr>
      </w:pPr>
      <w:r>
        <w:rPr>
          <w:rFonts w:ascii="Proxima Nova Lt" w:hAnsi="Proxima Nova Lt" w:cs="Times New Roman"/>
          <w:noProof/>
          <w:sz w:val="22"/>
        </w:rPr>
        <mc:AlternateContent>
          <mc:Choice Requires="wps">
            <w:drawing>
              <wp:anchor distT="0" distB="0" distL="114300" distR="114300" simplePos="0" relativeHeight="251657215" behindDoc="1" locked="0" layoutInCell="1" allowOverlap="1" wp14:anchorId="2D3725BF" wp14:editId="067B4865">
                <wp:simplePos x="0" y="0"/>
                <wp:positionH relativeFrom="page">
                  <wp:align>right</wp:align>
                </wp:positionH>
                <wp:positionV relativeFrom="paragraph">
                  <wp:posOffset>125647</wp:posOffset>
                </wp:positionV>
                <wp:extent cx="7282815" cy="310101"/>
                <wp:effectExtent l="0" t="0" r="0" b="0"/>
                <wp:wrapNone/>
                <wp:docPr id="360239909" name="Rectangle 3"/>
                <wp:cNvGraphicFramePr/>
                <a:graphic xmlns:a="http://schemas.openxmlformats.org/drawingml/2006/main">
                  <a:graphicData uri="http://schemas.microsoft.com/office/word/2010/wordprocessingShape">
                    <wps:wsp>
                      <wps:cNvSpPr/>
                      <wps:spPr>
                        <a:xfrm>
                          <a:off x="0" y="0"/>
                          <a:ext cx="7282815" cy="310101"/>
                        </a:xfrm>
                        <a:prstGeom prst="rect">
                          <a:avLst/>
                        </a:prstGeom>
                        <a:solidFill>
                          <a:srgbClr val="60AA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1ADC60" id="Rectangle 3" o:spid="_x0000_s1026" style="position:absolute;margin-left:522.25pt;margin-top:9.9pt;width:573.45pt;height:24.4pt;z-index:-251659265;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" fillcolor="#60aace" stroked="f" strokeweight="1pt">
                <w10:wrap anchorx="page"/>
              </v:rect>
            </w:pict>
          </mc:Fallback>
        </mc:AlternateContent>
      </w:r>
    </w:p>
    <w:p w14:paraId="06F4FCE7" w14:textId="7090AA1F" w:rsidR="00F670F0" w:rsidRPr="00362447" w:rsidRDefault="00F670F0" w:rsidP="00390A0D">
      <w:pPr>
        <w:rPr>
          <w:rFonts w:ascii="Eames Century Modern Bold" w:hAnsi="Eames Century Modern Bold" w:cs="Times New Roman"/>
          <w:color w:val="FFFFFF" w:themeColor="background1"/>
          <w:sz w:val="28"/>
          <w:szCs w:val="28"/>
        </w:rPr>
      </w:pPr>
      <w:r w:rsidRPr="00362447">
        <w:rPr>
          <w:rFonts w:ascii="Eames Century Modern Bold" w:hAnsi="Eames Century Modern Bold" w:cs="Times New Roman"/>
          <w:color w:val="FFFFFF" w:themeColor="background1"/>
          <w:sz w:val="28"/>
          <w:szCs w:val="28"/>
        </w:rPr>
        <w:t xml:space="preserve">1: Pre-Application </w:t>
      </w:r>
      <w:r w:rsidR="004339FE">
        <w:rPr>
          <w:rFonts w:ascii="Eames Century Modern Bold" w:hAnsi="Eames Century Modern Bold" w:cs="Times New Roman"/>
          <w:color w:val="FFFFFF" w:themeColor="background1"/>
          <w:sz w:val="28"/>
          <w:szCs w:val="28"/>
        </w:rPr>
        <w:t>Preparation</w:t>
      </w:r>
    </w:p>
    <w:p w14:paraId="7516138B" w14:textId="77777777" w:rsidR="007907DB" w:rsidRDefault="007907DB" w:rsidP="0039679F">
      <w:pPr>
        <w:jc w:val="both"/>
        <w:rPr>
          <w:rFonts w:ascii="Proxima Nova Lt" w:hAnsi="Proxima Nova Lt" w:cs="Times New Roman"/>
          <w:sz w:val="22"/>
        </w:rPr>
      </w:pPr>
    </w:p>
    <w:p w14:paraId="35065F95" w14:textId="18CC93E7" w:rsidR="00AC7F4C" w:rsidRPr="00D06697" w:rsidRDefault="00AC7F4C" w:rsidP="0039679F">
      <w:pPr>
        <w:jc w:val="both"/>
        <w:rPr>
          <w:rFonts w:ascii="Proxima Nova Lt" w:hAnsi="Proxima Nova Lt" w:cs="Times New Roman"/>
          <w:sz w:val="22"/>
        </w:rPr>
      </w:pPr>
      <w:r w:rsidRPr="00362447">
        <w:rPr>
          <w:rFonts w:ascii="Proxima Nova Lt" w:hAnsi="Proxima Nova Lt" w:cs="Times New Roman"/>
          <w:sz w:val="22"/>
        </w:rPr>
        <w:t>Prior to requesting</w:t>
      </w:r>
      <w:r w:rsidRPr="00D06697">
        <w:rPr>
          <w:rFonts w:ascii="Proxima Nova Lt" w:hAnsi="Proxima Nova Lt" w:cs="Times New Roman"/>
          <w:sz w:val="22"/>
        </w:rPr>
        <w:t xml:space="preserve"> a </w:t>
      </w:r>
      <w:proofErr w:type="gramStart"/>
      <w:r w:rsidR="00F5474F" w:rsidRPr="00D06697">
        <w:rPr>
          <w:rFonts w:ascii="Proxima Nova Lt" w:hAnsi="Proxima Nova Lt" w:cs="Times New Roman"/>
          <w:sz w:val="22"/>
        </w:rPr>
        <w:t>Pre-</w:t>
      </w:r>
      <w:proofErr w:type="gramEnd"/>
      <w:r w:rsidR="00F5474F" w:rsidRPr="00D06697">
        <w:rPr>
          <w:rFonts w:ascii="Proxima Nova Lt" w:hAnsi="Proxima Nova Lt" w:cs="Times New Roman"/>
          <w:sz w:val="22"/>
        </w:rPr>
        <w:t>Application</w:t>
      </w:r>
      <w:r w:rsidRPr="00D06697">
        <w:rPr>
          <w:rFonts w:ascii="Proxima Nova Lt" w:hAnsi="Proxima Nova Lt" w:cs="Times New Roman"/>
          <w:sz w:val="22"/>
        </w:rPr>
        <w:t xml:space="preserve"> meeting, prospective applicants should prepare for this meeting by </w:t>
      </w:r>
      <w:r w:rsidR="00CF3FCA" w:rsidRPr="00D06697">
        <w:rPr>
          <w:rFonts w:ascii="Proxima Nova Lt" w:hAnsi="Proxima Nova Lt" w:cs="Times New Roman"/>
          <w:sz w:val="22"/>
        </w:rPr>
        <w:t xml:space="preserve">reviewing the </w:t>
      </w:r>
      <w:r w:rsidRPr="00D06697">
        <w:rPr>
          <w:rFonts w:ascii="Proxima Nova Lt" w:hAnsi="Proxima Nova Lt" w:cs="Times New Roman"/>
          <w:sz w:val="22"/>
        </w:rPr>
        <w:t xml:space="preserve">following </w:t>
      </w:r>
      <w:r w:rsidR="00CF3FCA" w:rsidRPr="00D06697">
        <w:rPr>
          <w:rFonts w:ascii="Proxima Nova Lt" w:hAnsi="Proxima Nova Lt" w:cs="Times New Roman"/>
          <w:sz w:val="22"/>
        </w:rPr>
        <w:t>documents</w:t>
      </w:r>
      <w:r w:rsidR="007926B9" w:rsidRPr="00D06697">
        <w:rPr>
          <w:rFonts w:ascii="Proxima Nova Lt" w:hAnsi="Proxima Nova Lt" w:cs="Times New Roman"/>
          <w:sz w:val="22"/>
        </w:rPr>
        <w:t>.</w:t>
      </w:r>
      <w:r w:rsidR="00362447">
        <w:rPr>
          <w:rFonts w:ascii="Proxima Nova Lt" w:hAnsi="Proxima Nova Lt" w:cs="Times New Roman"/>
          <w:sz w:val="22"/>
        </w:rPr>
        <w:t xml:space="preserve">  T</w:t>
      </w:r>
      <w:r w:rsidR="00362447" w:rsidRPr="006230A7">
        <w:rPr>
          <w:rFonts w:ascii="Proxima Nova Lt" w:hAnsi="Proxima Nova Lt" w:cs="Times New Roman"/>
          <w:color w:val="auto"/>
          <w:sz w:val="22"/>
        </w:rPr>
        <w:t xml:space="preserve">he sequential process below outlines an easy process to first determine if the property and use are a good match.  </w:t>
      </w:r>
    </w:p>
    <w:p w14:paraId="75E5B23A" w14:textId="3EEC9FC0" w:rsidR="00EB72BB" w:rsidRPr="00D06697" w:rsidRDefault="00AC7F4C" w:rsidP="00EB72BB">
      <w:pPr>
        <w:pStyle w:val="ListParagraph"/>
        <w:numPr>
          <w:ilvl w:val="1"/>
          <w:numId w:val="4"/>
        </w:numPr>
        <w:jc w:val="both"/>
        <w:rPr>
          <w:rFonts w:ascii="Proxima Nova Lt" w:hAnsi="Proxima Nova Lt" w:cs="Times New Roman"/>
          <w:sz w:val="22"/>
        </w:rPr>
      </w:pPr>
      <w:r w:rsidRPr="006230A7">
        <w:rPr>
          <w:rFonts w:ascii="Proxima Nova Lt" w:hAnsi="Proxima Nova Lt" w:cs="Times New Roman"/>
          <w:b/>
          <w:bCs/>
          <w:sz w:val="22"/>
        </w:rPr>
        <w:t>Town of Berthoud Zoning Map</w:t>
      </w:r>
      <w:r w:rsidR="00CF3FCA" w:rsidRPr="00362447">
        <w:rPr>
          <w:rFonts w:ascii="Proxima Nova Lt" w:hAnsi="Proxima Nova Lt" w:cs="Times New Roman"/>
          <w:sz w:val="22"/>
        </w:rPr>
        <w:t>.  This</w:t>
      </w:r>
      <w:r w:rsidR="00CF3FCA" w:rsidRPr="00D06697">
        <w:rPr>
          <w:rFonts w:ascii="Proxima Nova Lt" w:hAnsi="Proxima Nova Lt" w:cs="Times New Roman"/>
          <w:sz w:val="22"/>
        </w:rPr>
        <w:t xml:space="preserve"> map will </w:t>
      </w:r>
      <w:r w:rsidRPr="00D06697">
        <w:rPr>
          <w:rFonts w:ascii="Proxima Nova Lt" w:hAnsi="Proxima Nova Lt" w:cs="Times New Roman"/>
          <w:sz w:val="22"/>
        </w:rPr>
        <w:t xml:space="preserve">identify the Zone District </w:t>
      </w:r>
      <w:r w:rsidR="007926B9" w:rsidRPr="00D06697">
        <w:rPr>
          <w:rFonts w:ascii="Proxima Nova Lt" w:hAnsi="Proxima Nova Lt" w:cs="Times New Roman"/>
          <w:sz w:val="22"/>
        </w:rPr>
        <w:t xml:space="preserve">of a </w:t>
      </w:r>
      <w:r w:rsidRPr="00D06697">
        <w:rPr>
          <w:rFonts w:ascii="Proxima Nova Lt" w:hAnsi="Proxima Nova Lt" w:cs="Times New Roman"/>
          <w:sz w:val="22"/>
        </w:rPr>
        <w:t xml:space="preserve">particular property. </w:t>
      </w:r>
      <w:hyperlink r:id="rId9" w:history="1">
        <w:r w:rsidR="000E3BF1" w:rsidRPr="00D06697">
          <w:rPr>
            <w:rStyle w:val="Hyperlink"/>
            <w:rFonts w:ascii="Proxima Nova Lt" w:hAnsi="Proxima Nova Lt" w:cs="Times New Roman"/>
            <w:sz w:val="22"/>
          </w:rPr>
          <w:t>https://berthoudpubworks.maps.arcgis.com/apps/instant/basic/index.html?appid=cd7bcb4efffb41b5a92a490ccf6cae3a</w:t>
        </w:r>
      </w:hyperlink>
      <w:r w:rsidRPr="00D06697">
        <w:rPr>
          <w:rFonts w:ascii="Proxima Nova Lt" w:hAnsi="Proxima Nova Lt" w:cs="Times New Roman"/>
          <w:sz w:val="22"/>
        </w:rPr>
        <w:t xml:space="preserve"> </w:t>
      </w:r>
    </w:p>
    <w:p w14:paraId="53BDA10E" w14:textId="7B85DD1F" w:rsidR="00677250" w:rsidRPr="00D06697" w:rsidRDefault="00677250" w:rsidP="00677250">
      <w:pPr>
        <w:pStyle w:val="ListParagraph"/>
        <w:numPr>
          <w:ilvl w:val="1"/>
          <w:numId w:val="4"/>
        </w:numPr>
        <w:rPr>
          <w:rFonts w:ascii="Proxima Nova Lt" w:hAnsi="Proxima Nova Lt" w:cs="Times New Roman"/>
          <w:sz w:val="22"/>
        </w:rPr>
      </w:pPr>
      <w:r w:rsidRPr="006230A7">
        <w:rPr>
          <w:rFonts w:ascii="Proxima Nova Lt" w:hAnsi="Proxima Nova Lt" w:cs="Times New Roman"/>
          <w:b/>
          <w:bCs/>
          <w:sz w:val="22"/>
        </w:rPr>
        <w:t>Berthoud Development Code</w:t>
      </w:r>
      <w:r w:rsidRPr="00362447">
        <w:rPr>
          <w:rFonts w:ascii="Proxima Nova Lt" w:hAnsi="Proxima Nova Lt" w:cs="Times New Roman"/>
          <w:sz w:val="22"/>
        </w:rPr>
        <w:t>. Once</w:t>
      </w:r>
      <w:r w:rsidRPr="00D06697">
        <w:rPr>
          <w:rFonts w:ascii="Proxima Nova Lt" w:hAnsi="Proxima Nova Lt" w:cs="Times New Roman"/>
          <w:sz w:val="22"/>
        </w:rPr>
        <w:t xml:space="preserve"> you have identified the Zone District of your property, review the Berthoud Development Code to determine if the use proposed meets with the projected uses and standards of the Zone District the property is located within. </w:t>
      </w:r>
      <w:r w:rsidR="00546BCE" w:rsidRPr="00D06697">
        <w:rPr>
          <w:rFonts w:ascii="Proxima Nova Lt" w:hAnsi="Proxima Nova Lt" w:cs="Times New Roman"/>
          <w:sz w:val="22"/>
        </w:rPr>
        <w:t xml:space="preserve">This information can be most easily found in Section 3, and </w:t>
      </w:r>
      <w:r w:rsidR="00362447">
        <w:rPr>
          <w:rFonts w:ascii="Proxima Nova Lt" w:hAnsi="Proxima Nova Lt" w:cs="Times New Roman"/>
          <w:sz w:val="22"/>
        </w:rPr>
        <w:t>the Land Use Table</w:t>
      </w:r>
      <w:r w:rsidR="00546BCE" w:rsidRPr="00D06697">
        <w:rPr>
          <w:rFonts w:ascii="Proxima Nova Lt" w:hAnsi="Proxima Nova Lt" w:cs="Times New Roman"/>
          <w:sz w:val="22"/>
        </w:rPr>
        <w:t>.</w:t>
      </w:r>
      <w:r w:rsidRPr="00D06697">
        <w:rPr>
          <w:rFonts w:ascii="Proxima Nova Lt" w:hAnsi="Proxima Nova Lt" w:cs="Times New Roman"/>
          <w:sz w:val="22"/>
        </w:rPr>
        <w:t xml:space="preserve"> If the proposed use or standards don’t fit exactly, come prepared to share with the Town why they do fit. </w:t>
      </w:r>
    </w:p>
    <w:p w14:paraId="2CD86AAE" w14:textId="77777777" w:rsidR="00677250" w:rsidRPr="00D06697" w:rsidRDefault="00677250" w:rsidP="00677250">
      <w:pPr>
        <w:pStyle w:val="ListParagraph"/>
        <w:ind w:left="1186" w:firstLine="0"/>
        <w:rPr>
          <w:rFonts w:ascii="Proxima Nova Lt" w:hAnsi="Proxima Nova Lt" w:cs="Times New Roman"/>
          <w:sz w:val="22"/>
        </w:rPr>
      </w:pPr>
      <w:hyperlink r:id="rId10" w:history="1">
        <w:r w:rsidRPr="00D06697">
          <w:rPr>
            <w:rStyle w:val="Hyperlink"/>
            <w:rFonts w:ascii="Proxima Nova Lt" w:hAnsi="Proxima Nova Lt" w:cs="Times New Roman"/>
            <w:sz w:val="22"/>
          </w:rPr>
          <w:t>https://www.berthoud.org/DocumentCenter/View/5532/2024-10-09-Chapter-30-Update_Redline_General-Code-Changes?bidId=</w:t>
        </w:r>
      </w:hyperlink>
      <w:r w:rsidRPr="00D06697">
        <w:rPr>
          <w:rFonts w:ascii="Proxima Nova Lt" w:hAnsi="Proxima Nova Lt" w:cs="Times New Roman"/>
          <w:sz w:val="22"/>
        </w:rPr>
        <w:t xml:space="preserve"> </w:t>
      </w:r>
    </w:p>
    <w:p w14:paraId="720466EA" w14:textId="25F67FD4" w:rsidR="00677250" w:rsidRPr="00D06697" w:rsidRDefault="00677250" w:rsidP="00E97EAE">
      <w:pPr>
        <w:pStyle w:val="ListParagraph"/>
        <w:numPr>
          <w:ilvl w:val="2"/>
          <w:numId w:val="4"/>
        </w:numPr>
        <w:rPr>
          <w:rFonts w:ascii="Proxima Nova Lt" w:hAnsi="Proxima Nova Lt" w:cs="Times New Roman"/>
          <w:sz w:val="22"/>
        </w:rPr>
      </w:pPr>
      <w:r w:rsidRPr="006230A7">
        <w:rPr>
          <w:rFonts w:ascii="Proxima Nova Lt" w:hAnsi="Proxima Nova Lt" w:cs="Times New Roman"/>
          <w:b/>
          <w:bCs/>
          <w:sz w:val="22"/>
        </w:rPr>
        <w:t>Town of Berthoud Design Standards</w:t>
      </w:r>
      <w:r w:rsidRPr="00D06697">
        <w:rPr>
          <w:rFonts w:ascii="Proxima Nova Lt" w:hAnsi="Proxima Nova Lt" w:cs="Times New Roman"/>
          <w:sz w:val="22"/>
        </w:rPr>
        <w:t>. Review the Town of Berthoud Design Standards</w:t>
      </w:r>
      <w:r w:rsidR="00E97EAE" w:rsidRPr="00D06697">
        <w:rPr>
          <w:rFonts w:ascii="Proxima Nova Lt" w:hAnsi="Proxima Nova Lt" w:cs="Times New Roman"/>
          <w:sz w:val="22"/>
        </w:rPr>
        <w:t xml:space="preserve"> </w:t>
      </w:r>
      <w:r w:rsidRPr="00D06697">
        <w:rPr>
          <w:rFonts w:ascii="Proxima Nova Lt" w:hAnsi="Proxima Nova Lt" w:cs="Times New Roman"/>
          <w:sz w:val="22"/>
        </w:rPr>
        <w:t xml:space="preserve">to determine if meeting these standards aligns with your development goals.  If there are standards that will be difficult for your </w:t>
      </w:r>
      <w:proofErr w:type="gramStart"/>
      <w:r w:rsidRPr="00D06697">
        <w:rPr>
          <w:rFonts w:ascii="Proxima Nova Lt" w:hAnsi="Proxima Nova Lt" w:cs="Times New Roman"/>
          <w:sz w:val="22"/>
        </w:rPr>
        <w:t>particular development</w:t>
      </w:r>
      <w:proofErr w:type="gramEnd"/>
      <w:r w:rsidRPr="00D06697">
        <w:rPr>
          <w:rFonts w:ascii="Proxima Nova Lt" w:hAnsi="Proxima Nova Lt" w:cs="Times New Roman"/>
          <w:sz w:val="22"/>
        </w:rPr>
        <w:t xml:space="preserve"> plans, come prepared to the Pre-Application meeting to discuss why the standards may be difficult and </w:t>
      </w:r>
      <w:r w:rsidRPr="00D06697">
        <w:rPr>
          <w:rFonts w:ascii="Proxima Nova Lt" w:hAnsi="Proxima Nova Lt" w:cs="Times New Roman"/>
          <w:sz w:val="22"/>
          <w:u w:val="single"/>
        </w:rPr>
        <w:t>provide alternatives</w:t>
      </w:r>
      <w:r w:rsidRPr="00D06697">
        <w:rPr>
          <w:rFonts w:ascii="Proxima Nova Lt" w:hAnsi="Proxima Nova Lt" w:cs="Times New Roman"/>
          <w:sz w:val="22"/>
        </w:rPr>
        <w:t xml:space="preserve"> to meet the intent of the standards.  These standards are based on master plans, the vision found in the Comprehensive Plan, and the Engineering and Infrastructure Design Standards and Construction Standards. </w:t>
      </w:r>
      <w:hyperlink r:id="rId11" w:history="1">
        <w:r w:rsidRPr="00D06697">
          <w:rPr>
            <w:rStyle w:val="Hyperlink"/>
            <w:rFonts w:ascii="Proxima Nova Lt" w:hAnsi="Proxima Nova Lt" w:cs="Times New Roman"/>
            <w:sz w:val="22"/>
          </w:rPr>
          <w:t>https://berthoud.org/DocumentCenter/View/4897</w:t>
        </w:r>
      </w:hyperlink>
      <w:r w:rsidRPr="00D06697">
        <w:rPr>
          <w:rFonts w:ascii="Proxima Nova Lt" w:hAnsi="Proxima Nova Lt" w:cs="Times New Roman"/>
          <w:sz w:val="22"/>
        </w:rPr>
        <w:t xml:space="preserve"> </w:t>
      </w:r>
    </w:p>
    <w:p w14:paraId="618F7200" w14:textId="34C2C38D" w:rsidR="00E97EAE" w:rsidRPr="00362447" w:rsidRDefault="00E97EAE" w:rsidP="00E97EAE">
      <w:pPr>
        <w:pStyle w:val="ListParagraph"/>
        <w:numPr>
          <w:ilvl w:val="2"/>
          <w:numId w:val="4"/>
        </w:numPr>
        <w:rPr>
          <w:rFonts w:ascii="Proxima Nova Lt" w:hAnsi="Proxima Nova Lt" w:cs="Times New Roman"/>
          <w:sz w:val="22"/>
        </w:rPr>
      </w:pPr>
      <w:r w:rsidRPr="006230A7">
        <w:rPr>
          <w:rFonts w:ascii="Proxima Nova Lt" w:hAnsi="Proxima Nova Lt" w:cs="Times New Roman"/>
          <w:b/>
          <w:bCs/>
          <w:sz w:val="22"/>
        </w:rPr>
        <w:t>Development Impact Fee</w:t>
      </w:r>
      <w:r w:rsidR="00362447" w:rsidRPr="006230A7">
        <w:rPr>
          <w:rFonts w:ascii="Proxima Nova Lt" w:hAnsi="Proxima Nova Lt" w:cs="Times New Roman"/>
          <w:b/>
          <w:bCs/>
          <w:sz w:val="22"/>
        </w:rPr>
        <w:t>s</w:t>
      </w:r>
      <w:r w:rsidRPr="00362447">
        <w:rPr>
          <w:rFonts w:ascii="Proxima Nova Lt" w:hAnsi="Proxima Nova Lt" w:cs="Times New Roman"/>
          <w:sz w:val="22"/>
        </w:rPr>
        <w:t xml:space="preserve">. Review the </w:t>
      </w:r>
      <w:r w:rsidR="00546BCE" w:rsidRPr="00362447">
        <w:rPr>
          <w:rFonts w:ascii="Proxima Nova Lt" w:hAnsi="Proxima Nova Lt" w:cs="Times New Roman"/>
          <w:sz w:val="22"/>
        </w:rPr>
        <w:t>Development Impact Fees</w:t>
      </w:r>
      <w:r w:rsidR="00362447">
        <w:rPr>
          <w:rFonts w:ascii="Proxima Nova Lt" w:hAnsi="Proxima Nova Lt" w:cs="Times New Roman"/>
          <w:sz w:val="22"/>
        </w:rPr>
        <w:t xml:space="preserve"> Section</w:t>
      </w:r>
      <w:r w:rsidR="00546BCE" w:rsidRPr="00362447">
        <w:rPr>
          <w:rFonts w:ascii="Proxima Nova Lt" w:hAnsi="Proxima Nova Lt" w:cs="Times New Roman"/>
          <w:sz w:val="22"/>
        </w:rPr>
        <w:t xml:space="preserve"> that may be applicable for your project. Pay special attention to the Water Right Dedication Requirements.</w:t>
      </w:r>
    </w:p>
    <w:p w14:paraId="364CCE19" w14:textId="1AE26B83" w:rsidR="00AC7F4C" w:rsidRPr="00362447" w:rsidRDefault="000E3BF1" w:rsidP="000E3BF1">
      <w:pPr>
        <w:pStyle w:val="ListParagraph"/>
        <w:numPr>
          <w:ilvl w:val="1"/>
          <w:numId w:val="4"/>
        </w:numPr>
        <w:rPr>
          <w:rFonts w:ascii="Proxima Nova Lt" w:hAnsi="Proxima Nova Lt" w:cs="Times New Roman"/>
          <w:sz w:val="22"/>
        </w:rPr>
      </w:pPr>
      <w:r w:rsidRPr="006230A7">
        <w:rPr>
          <w:rFonts w:ascii="Proxima Nova Lt" w:hAnsi="Proxima Nova Lt" w:cs="Times New Roman"/>
          <w:b/>
          <w:bCs/>
          <w:sz w:val="22"/>
        </w:rPr>
        <w:lastRenderedPageBreak/>
        <w:t>Town of Berthoud Future Land Use Map</w:t>
      </w:r>
      <w:r w:rsidR="00CF3FCA" w:rsidRPr="00362447">
        <w:rPr>
          <w:rFonts w:ascii="Proxima Nova Lt" w:hAnsi="Proxima Nova Lt" w:cs="Times New Roman"/>
          <w:sz w:val="22"/>
        </w:rPr>
        <w:t>.  This will help you</w:t>
      </w:r>
      <w:r w:rsidR="00AC7F4C" w:rsidRPr="00362447">
        <w:rPr>
          <w:rFonts w:ascii="Proxima Nova Lt" w:hAnsi="Proxima Nova Lt" w:cs="Times New Roman"/>
          <w:sz w:val="22"/>
        </w:rPr>
        <w:t xml:space="preserve"> determine if the proposed land use fits within the vision of the property as established in the Comprehensive Plan. </w:t>
      </w:r>
      <w:hyperlink r:id="rId12" w:history="1">
        <w:r w:rsidRPr="00362447">
          <w:rPr>
            <w:rStyle w:val="Hyperlink"/>
            <w:rFonts w:ascii="Proxima Nova Lt" w:hAnsi="Proxima Nova Lt" w:cs="Times New Roman"/>
            <w:sz w:val="22"/>
          </w:rPr>
          <w:t>https://www.berthoud.org/DocumentCenter/View/296/2021-Future-Land-Use-Map-PDF</w:t>
        </w:r>
      </w:hyperlink>
      <w:r w:rsidRPr="00362447">
        <w:rPr>
          <w:rFonts w:ascii="Proxima Nova Lt" w:hAnsi="Proxima Nova Lt" w:cs="Times New Roman"/>
          <w:sz w:val="22"/>
        </w:rPr>
        <w:t xml:space="preserve"> </w:t>
      </w:r>
      <w:r w:rsidR="00AC7F4C" w:rsidRPr="00362447">
        <w:rPr>
          <w:rFonts w:ascii="Proxima Nova Lt" w:hAnsi="Proxima Nova Lt" w:cs="Times New Roman"/>
          <w:sz w:val="22"/>
        </w:rPr>
        <w:t xml:space="preserve"> </w:t>
      </w:r>
    </w:p>
    <w:p w14:paraId="293E3732" w14:textId="0D25BF78" w:rsidR="00AC7F4C" w:rsidRPr="00D06697" w:rsidRDefault="000E3BF1" w:rsidP="00AC7F4C">
      <w:pPr>
        <w:pStyle w:val="ListParagraph"/>
        <w:numPr>
          <w:ilvl w:val="1"/>
          <w:numId w:val="4"/>
        </w:numPr>
        <w:jc w:val="both"/>
        <w:rPr>
          <w:rFonts w:ascii="Proxima Nova Lt" w:hAnsi="Proxima Nova Lt" w:cs="Times New Roman"/>
          <w:sz w:val="22"/>
        </w:rPr>
      </w:pPr>
      <w:r w:rsidRPr="006230A7">
        <w:rPr>
          <w:rFonts w:ascii="Proxima Nova Lt" w:hAnsi="Proxima Nova Lt" w:cs="Times New Roman"/>
          <w:b/>
          <w:bCs/>
          <w:sz w:val="22"/>
        </w:rPr>
        <w:t>Comprehensive Plan.</w:t>
      </w:r>
      <w:r w:rsidRPr="00362447">
        <w:rPr>
          <w:rFonts w:ascii="Proxima Nova Lt" w:hAnsi="Proxima Nova Lt" w:cs="Times New Roman"/>
          <w:sz w:val="22"/>
        </w:rPr>
        <w:t xml:space="preserve"> </w:t>
      </w:r>
      <w:r w:rsidR="00944B69" w:rsidRPr="00362447">
        <w:rPr>
          <w:rFonts w:ascii="Proxima Nova Lt" w:hAnsi="Proxima Nova Lt" w:cs="Times New Roman"/>
          <w:sz w:val="22"/>
        </w:rPr>
        <w:t>Review</w:t>
      </w:r>
      <w:r w:rsidR="00944B69" w:rsidRPr="00D06697">
        <w:rPr>
          <w:rFonts w:ascii="Proxima Nova Lt" w:hAnsi="Proxima Nova Lt" w:cs="Times New Roman"/>
          <w:sz w:val="22"/>
        </w:rPr>
        <w:t xml:space="preserve"> </w:t>
      </w:r>
      <w:r w:rsidR="00AC7F4C" w:rsidRPr="00D06697">
        <w:rPr>
          <w:rFonts w:ascii="Proxima Nova Lt" w:hAnsi="Proxima Nova Lt" w:cs="Times New Roman"/>
          <w:sz w:val="22"/>
        </w:rPr>
        <w:t xml:space="preserve">the Comprehensive Plan and determine if the type of development fits into the Town’s vision for the community’s future.  </w:t>
      </w:r>
      <w:r w:rsidR="006A27C5" w:rsidRPr="00D06697">
        <w:rPr>
          <w:rFonts w:ascii="Proxima Nova Lt" w:hAnsi="Proxima Nova Lt" w:cs="Times New Roman"/>
          <w:sz w:val="22"/>
        </w:rPr>
        <w:t xml:space="preserve">The 2021 Comprehensive Plan guides new development to accommodate growth as well as to maintain the Town’s distinctive character.  </w:t>
      </w:r>
      <w:hyperlink r:id="rId13" w:history="1">
        <w:r w:rsidRPr="00D06697">
          <w:rPr>
            <w:rStyle w:val="Hyperlink"/>
            <w:rFonts w:ascii="Proxima Nova Lt" w:hAnsi="Proxima Nova Lt" w:cs="Times New Roman"/>
            <w:sz w:val="22"/>
          </w:rPr>
          <w:t>https://www.berthoud.org/DocumentCenter/View/295/2021-Comprehensive-Plan-PDF</w:t>
        </w:r>
      </w:hyperlink>
      <w:r w:rsidRPr="00D06697">
        <w:rPr>
          <w:rFonts w:ascii="Proxima Nova Lt" w:hAnsi="Proxima Nova Lt" w:cs="Times New Roman"/>
          <w:sz w:val="22"/>
        </w:rPr>
        <w:t xml:space="preserve"> </w:t>
      </w:r>
    </w:p>
    <w:p w14:paraId="06ADB5F0" w14:textId="6D5234B8" w:rsidR="0035506E" w:rsidRPr="0035506E" w:rsidRDefault="0035506E" w:rsidP="0035506E">
      <w:pPr>
        <w:pStyle w:val="ListParagraph"/>
        <w:numPr>
          <w:ilvl w:val="1"/>
          <w:numId w:val="4"/>
        </w:numPr>
        <w:rPr>
          <w:rFonts w:ascii="Proxima Nova Lt" w:hAnsi="Proxima Nova Lt" w:cs="Times New Roman"/>
          <w:sz w:val="22"/>
        </w:rPr>
      </w:pPr>
      <w:r>
        <w:rPr>
          <w:rFonts w:ascii="Proxima Nova Lt" w:hAnsi="Proxima Nova Lt" w:cs="Times New Roman"/>
          <w:sz w:val="22"/>
        </w:rPr>
        <w:t>These distinct design guidelines are applicable to all projects, including:</w:t>
      </w:r>
    </w:p>
    <w:p w14:paraId="662BAFE2" w14:textId="0898842B" w:rsidR="006A27C5" w:rsidRPr="0035506E" w:rsidRDefault="006A27C5" w:rsidP="000F7B8F">
      <w:pPr>
        <w:pStyle w:val="ListParagraph"/>
        <w:numPr>
          <w:ilvl w:val="2"/>
          <w:numId w:val="4"/>
        </w:numPr>
        <w:rPr>
          <w:rFonts w:ascii="Proxima Nova Lt" w:hAnsi="Proxima Nova Lt" w:cs="Times New Roman"/>
          <w:sz w:val="22"/>
        </w:rPr>
      </w:pPr>
      <w:r w:rsidRPr="006230A7">
        <w:rPr>
          <w:rFonts w:ascii="Proxima Nova Lt" w:hAnsi="Proxima Nova Lt" w:cs="Times New Roman"/>
          <w:b/>
          <w:bCs/>
          <w:sz w:val="22"/>
        </w:rPr>
        <w:t>Architectural Design Guidelines</w:t>
      </w:r>
      <w:r w:rsidR="00546BCE" w:rsidRPr="0035506E">
        <w:rPr>
          <w:rFonts w:ascii="Proxima Nova Lt" w:hAnsi="Proxima Nova Lt" w:cs="Times New Roman"/>
          <w:sz w:val="22"/>
        </w:rPr>
        <w:t xml:space="preserve">. </w:t>
      </w:r>
      <w:hyperlink r:id="rId14" w:history="1">
        <w:r w:rsidR="00546BCE" w:rsidRPr="0035506E">
          <w:rPr>
            <w:rStyle w:val="Hyperlink"/>
            <w:rFonts w:ascii="Proxima Nova Lt" w:hAnsi="Proxima Nova Lt" w:cs="Times New Roman"/>
            <w:sz w:val="22"/>
          </w:rPr>
          <w:t>https://www.berthoud.org/DocumentCenter/View/292/2021-Berthoud-Architectural-Design-Guidelines-PDF</w:t>
        </w:r>
      </w:hyperlink>
      <w:r w:rsidR="00546BCE" w:rsidRPr="0035506E">
        <w:rPr>
          <w:rFonts w:ascii="Proxima Nova Lt" w:hAnsi="Proxima Nova Lt" w:cs="Times New Roman"/>
          <w:sz w:val="22"/>
        </w:rPr>
        <w:t xml:space="preserve"> </w:t>
      </w:r>
    </w:p>
    <w:p w14:paraId="1716B192" w14:textId="60CA5650" w:rsidR="006A27C5" w:rsidRDefault="006A27C5" w:rsidP="000F7B8F">
      <w:pPr>
        <w:pStyle w:val="ListParagraph"/>
        <w:numPr>
          <w:ilvl w:val="2"/>
          <w:numId w:val="4"/>
        </w:numPr>
        <w:rPr>
          <w:rFonts w:ascii="Proxima Nova Lt" w:hAnsi="Proxima Nova Lt" w:cs="Times New Roman"/>
          <w:sz w:val="22"/>
        </w:rPr>
      </w:pPr>
      <w:r w:rsidRPr="006230A7">
        <w:rPr>
          <w:rFonts w:ascii="Proxima Nova Lt" w:hAnsi="Proxima Nova Lt" w:cs="Times New Roman"/>
          <w:b/>
          <w:bCs/>
          <w:sz w:val="22"/>
        </w:rPr>
        <w:t>Landscape Design Guidelines</w:t>
      </w:r>
      <w:r w:rsidR="00546BCE" w:rsidRPr="00D06697">
        <w:rPr>
          <w:rFonts w:ascii="Proxima Nova Lt" w:hAnsi="Proxima Nova Lt" w:cs="Times New Roman"/>
          <w:sz w:val="22"/>
        </w:rPr>
        <w:t xml:space="preserve">. </w:t>
      </w:r>
      <w:hyperlink r:id="rId15" w:history="1">
        <w:r w:rsidR="00546BCE" w:rsidRPr="00D06697">
          <w:rPr>
            <w:rStyle w:val="Hyperlink"/>
            <w:rFonts w:ascii="Proxima Nova Lt" w:hAnsi="Proxima Nova Lt" w:cs="Times New Roman"/>
            <w:sz w:val="22"/>
          </w:rPr>
          <w:t>https://www.berthoud.org/DocumentCenter/View/4288/Landscape-Design-Guidelines-2023</w:t>
        </w:r>
      </w:hyperlink>
      <w:r w:rsidR="00546BCE" w:rsidRPr="00D06697">
        <w:rPr>
          <w:rFonts w:ascii="Proxima Nova Lt" w:hAnsi="Proxima Nova Lt" w:cs="Times New Roman"/>
          <w:sz w:val="22"/>
        </w:rPr>
        <w:t xml:space="preserve"> </w:t>
      </w:r>
    </w:p>
    <w:p w14:paraId="177BC39D" w14:textId="2C03665E" w:rsidR="0035506E" w:rsidRPr="006230A7" w:rsidRDefault="0035506E" w:rsidP="0035506E">
      <w:pPr>
        <w:pStyle w:val="ListParagraph"/>
        <w:numPr>
          <w:ilvl w:val="1"/>
          <w:numId w:val="4"/>
        </w:numPr>
        <w:jc w:val="both"/>
        <w:rPr>
          <w:rFonts w:ascii="Proxima Nova Lt" w:hAnsi="Proxima Nova Lt" w:cs="Times New Roman"/>
          <w:color w:val="auto"/>
          <w:sz w:val="22"/>
        </w:rPr>
      </w:pPr>
      <w:r w:rsidRPr="006230A7">
        <w:rPr>
          <w:rFonts w:ascii="Proxima Nova Lt" w:hAnsi="Proxima Nova Lt" w:cs="Times New Roman"/>
          <w:color w:val="auto"/>
          <w:sz w:val="22"/>
        </w:rPr>
        <w:t xml:space="preserve">There are other master plans and overlay districts for you to review as they may </w:t>
      </w:r>
      <w:proofErr w:type="gramStart"/>
      <w:r w:rsidRPr="006230A7">
        <w:rPr>
          <w:rFonts w:ascii="Proxima Nova Lt" w:hAnsi="Proxima Nova Lt" w:cs="Times New Roman"/>
          <w:color w:val="auto"/>
          <w:sz w:val="22"/>
        </w:rPr>
        <w:t>impact</w:t>
      </w:r>
      <w:proofErr w:type="gramEnd"/>
      <w:r w:rsidRPr="006230A7">
        <w:rPr>
          <w:rFonts w:ascii="Proxima Nova Lt" w:hAnsi="Proxima Nova Lt" w:cs="Times New Roman"/>
          <w:color w:val="auto"/>
          <w:sz w:val="22"/>
        </w:rPr>
        <w:t xml:space="preserve"> your overall project </w:t>
      </w:r>
      <w:r w:rsidR="00362447" w:rsidRPr="006230A7">
        <w:rPr>
          <w:rFonts w:ascii="Proxima Nova Lt" w:hAnsi="Proxima Nova Lt" w:cs="Times New Roman"/>
          <w:color w:val="auto"/>
          <w:sz w:val="22"/>
        </w:rPr>
        <w:t>depending on the project location.</w:t>
      </w:r>
    </w:p>
    <w:p w14:paraId="020C1530" w14:textId="1F5F3EC1" w:rsidR="0035506E" w:rsidRPr="0035506E" w:rsidRDefault="0035506E" w:rsidP="0035506E">
      <w:pPr>
        <w:pStyle w:val="ListParagraph"/>
        <w:numPr>
          <w:ilvl w:val="2"/>
          <w:numId w:val="4"/>
        </w:numPr>
        <w:jc w:val="both"/>
        <w:rPr>
          <w:rFonts w:ascii="Proxima Nova Lt" w:hAnsi="Proxima Nova Lt" w:cs="Times New Roman"/>
          <w:sz w:val="22"/>
        </w:rPr>
      </w:pPr>
      <w:r w:rsidRPr="006230A7">
        <w:rPr>
          <w:rFonts w:ascii="Proxima Nova Lt" w:hAnsi="Proxima Nova Lt" w:cs="Times New Roman"/>
          <w:b/>
          <w:bCs/>
          <w:sz w:val="22"/>
        </w:rPr>
        <w:t>1</w:t>
      </w:r>
      <w:r w:rsidRPr="006230A7">
        <w:rPr>
          <w:rFonts w:ascii="Proxima Nova Lt" w:hAnsi="Proxima Nova Lt" w:cs="Times New Roman"/>
          <w:b/>
          <w:bCs/>
          <w:sz w:val="22"/>
          <w:vertAlign w:val="superscript"/>
        </w:rPr>
        <w:t>st</w:t>
      </w:r>
      <w:r w:rsidRPr="006230A7">
        <w:rPr>
          <w:rFonts w:ascii="Proxima Nova Lt" w:hAnsi="Proxima Nova Lt" w:cs="Times New Roman"/>
          <w:b/>
          <w:bCs/>
          <w:sz w:val="22"/>
        </w:rPr>
        <w:t xml:space="preserve"> Street Corridor Plan</w:t>
      </w:r>
      <w:r w:rsidRPr="0035506E">
        <w:rPr>
          <w:rFonts w:ascii="Proxima Nova Lt" w:hAnsi="Proxima Nova Lt" w:cs="Times New Roman"/>
          <w:sz w:val="22"/>
        </w:rPr>
        <w:t xml:space="preserve"> </w:t>
      </w:r>
      <w:r w:rsidR="00362447">
        <w:rPr>
          <w:rFonts w:ascii="Proxima Nova Lt" w:hAnsi="Proxima Nova Lt" w:cs="Times New Roman"/>
          <w:sz w:val="22"/>
        </w:rPr>
        <w:t xml:space="preserve"> </w:t>
      </w:r>
      <w:hyperlink r:id="rId16" w:history="1">
        <w:r w:rsidRPr="0035506E">
          <w:rPr>
            <w:rStyle w:val="Hyperlink"/>
            <w:rFonts w:ascii="Proxima Nova Lt" w:hAnsi="Proxima Nova Lt" w:cs="Times New Roman"/>
            <w:sz w:val="22"/>
          </w:rPr>
          <w:t>https://berthoud.org/DocumentCenter/View/4582</w:t>
        </w:r>
      </w:hyperlink>
    </w:p>
    <w:p w14:paraId="249579ED" w14:textId="20F21DEF" w:rsidR="0035506E" w:rsidRPr="0035506E" w:rsidRDefault="0035506E" w:rsidP="0035506E">
      <w:pPr>
        <w:pStyle w:val="ListParagraph"/>
        <w:numPr>
          <w:ilvl w:val="2"/>
          <w:numId w:val="4"/>
        </w:numPr>
        <w:jc w:val="both"/>
        <w:rPr>
          <w:rFonts w:ascii="Proxima Nova Lt" w:hAnsi="Proxima Nova Lt" w:cs="Times New Roman"/>
          <w:sz w:val="22"/>
        </w:rPr>
      </w:pPr>
      <w:r w:rsidRPr="006230A7">
        <w:rPr>
          <w:rFonts w:ascii="Proxima Nova Lt" w:hAnsi="Proxima Nova Lt" w:cs="Times New Roman"/>
          <w:b/>
          <w:bCs/>
          <w:sz w:val="22"/>
        </w:rPr>
        <w:t>Mountain Avenue Overlay Plan</w:t>
      </w:r>
      <w:r w:rsidRPr="0035506E">
        <w:rPr>
          <w:rFonts w:ascii="Proxima Nova Lt" w:hAnsi="Proxima Nova Lt" w:cs="Times New Roman"/>
          <w:sz w:val="22"/>
        </w:rPr>
        <w:t xml:space="preserve"> </w:t>
      </w:r>
      <w:hyperlink r:id="rId17" w:history="1">
        <w:r w:rsidRPr="0035506E">
          <w:rPr>
            <w:rStyle w:val="Hyperlink"/>
            <w:rFonts w:ascii="Proxima Nova Lt" w:hAnsi="Proxima Nova Lt" w:cs="Times New Roman"/>
            <w:sz w:val="22"/>
          </w:rPr>
          <w:t>https://berthoud.org/DocumentCenter/View/956</w:t>
        </w:r>
      </w:hyperlink>
    </w:p>
    <w:p w14:paraId="15734861" w14:textId="77777777" w:rsidR="0035506E" w:rsidRPr="0035506E" w:rsidRDefault="0035506E" w:rsidP="0035506E">
      <w:pPr>
        <w:pStyle w:val="ListParagraph"/>
        <w:numPr>
          <w:ilvl w:val="2"/>
          <w:numId w:val="4"/>
        </w:numPr>
        <w:rPr>
          <w:rFonts w:ascii="Proxima Nova Lt" w:hAnsi="Proxima Nova Lt" w:cs="Times New Roman"/>
          <w:sz w:val="22"/>
        </w:rPr>
      </w:pPr>
      <w:r w:rsidRPr="006230A7">
        <w:rPr>
          <w:rFonts w:ascii="Proxima Nova Lt" w:hAnsi="Proxima Nova Lt" w:cs="Times New Roman"/>
          <w:b/>
          <w:bCs/>
          <w:sz w:val="22"/>
        </w:rPr>
        <w:t>Berthoud Open Space Plan.</w:t>
      </w:r>
      <w:r w:rsidRPr="0035506E">
        <w:rPr>
          <w:rFonts w:ascii="Proxima Nova Lt" w:hAnsi="Proxima Nova Lt" w:cs="Times New Roman"/>
          <w:sz w:val="22"/>
        </w:rPr>
        <w:t xml:space="preserve"> </w:t>
      </w:r>
      <w:hyperlink r:id="rId18" w:history="1">
        <w:r w:rsidRPr="0035506E">
          <w:rPr>
            <w:rStyle w:val="Hyperlink"/>
            <w:rFonts w:ascii="Proxima Nova Lt" w:hAnsi="Proxima Nova Lt" w:cs="Times New Roman"/>
            <w:sz w:val="22"/>
          </w:rPr>
          <w:t>https://www.berthoud.org/DocumentCenter/View/964</w:t>
        </w:r>
      </w:hyperlink>
      <w:r w:rsidRPr="0035506E">
        <w:rPr>
          <w:rFonts w:ascii="Proxima Nova Lt" w:hAnsi="Proxima Nova Lt" w:cs="Times New Roman"/>
          <w:sz w:val="22"/>
        </w:rPr>
        <w:t xml:space="preserve">  </w:t>
      </w:r>
    </w:p>
    <w:p w14:paraId="02AC5C1A" w14:textId="77777777" w:rsidR="0035506E" w:rsidRPr="0035506E" w:rsidRDefault="0035506E" w:rsidP="0035506E">
      <w:pPr>
        <w:pStyle w:val="ListParagraph"/>
        <w:numPr>
          <w:ilvl w:val="2"/>
          <w:numId w:val="4"/>
        </w:numPr>
        <w:rPr>
          <w:rFonts w:ascii="Proxima Nova Lt" w:hAnsi="Proxima Nova Lt" w:cs="Times New Roman"/>
          <w:sz w:val="22"/>
        </w:rPr>
      </w:pPr>
      <w:r w:rsidRPr="006230A7">
        <w:rPr>
          <w:rFonts w:ascii="Proxima Nova Lt" w:hAnsi="Proxima Nova Lt" w:cs="Times New Roman"/>
          <w:b/>
          <w:bCs/>
          <w:sz w:val="22"/>
        </w:rPr>
        <w:t>Berthoud Trails Master Plan</w:t>
      </w:r>
      <w:r w:rsidRPr="0035506E">
        <w:rPr>
          <w:rFonts w:ascii="Proxima Nova Lt" w:hAnsi="Proxima Nova Lt" w:cs="Times New Roman"/>
          <w:sz w:val="22"/>
        </w:rPr>
        <w:t xml:space="preserve">. </w:t>
      </w:r>
      <w:hyperlink r:id="rId19" w:history="1">
        <w:r w:rsidRPr="0035506E">
          <w:rPr>
            <w:rStyle w:val="Hyperlink"/>
            <w:rFonts w:ascii="Proxima Nova Lt" w:hAnsi="Proxima Nova Lt" w:cs="Times New Roman"/>
            <w:sz w:val="22"/>
          </w:rPr>
          <w:t>https://www.berthoud.org/DocumentCenter/View/1089/Berthoud-Trails-Master-Plan-PDF</w:t>
        </w:r>
      </w:hyperlink>
      <w:r w:rsidRPr="0035506E">
        <w:rPr>
          <w:rFonts w:ascii="Proxima Nova Lt" w:hAnsi="Proxima Nova Lt"/>
          <w:sz w:val="22"/>
        </w:rPr>
        <w:t xml:space="preserve"> </w:t>
      </w:r>
    </w:p>
    <w:p w14:paraId="29560107" w14:textId="77777777" w:rsidR="0035506E" w:rsidRPr="0035506E" w:rsidRDefault="0035506E" w:rsidP="0035506E">
      <w:pPr>
        <w:pStyle w:val="ListParagraph"/>
        <w:numPr>
          <w:ilvl w:val="2"/>
          <w:numId w:val="4"/>
        </w:numPr>
        <w:rPr>
          <w:rFonts w:ascii="Proxima Nova Lt" w:hAnsi="Proxima Nova Lt" w:cs="Times New Roman"/>
          <w:sz w:val="22"/>
        </w:rPr>
      </w:pPr>
      <w:r w:rsidRPr="006230A7">
        <w:rPr>
          <w:rFonts w:ascii="Proxima Nova Lt" w:hAnsi="Proxima Nova Lt" w:cs="Times New Roman"/>
          <w:b/>
          <w:bCs/>
          <w:sz w:val="22"/>
        </w:rPr>
        <w:t>Berthoud Transportation Plan</w:t>
      </w:r>
      <w:r w:rsidRPr="0035506E">
        <w:rPr>
          <w:rFonts w:ascii="Proxima Nova Lt" w:hAnsi="Proxima Nova Lt" w:cs="Times New Roman"/>
          <w:sz w:val="22"/>
        </w:rPr>
        <w:t xml:space="preserve">. </w:t>
      </w:r>
      <w:hyperlink r:id="rId20" w:history="1">
        <w:r w:rsidRPr="0035506E">
          <w:rPr>
            <w:rStyle w:val="Hyperlink"/>
            <w:rFonts w:ascii="Proxima Nova Lt" w:hAnsi="Proxima Nova Lt" w:cs="Times New Roman"/>
            <w:sz w:val="22"/>
          </w:rPr>
          <w:t>https://berthoud.org/DocumentCenter/View/285/Transportation-Plan-PDF</w:t>
        </w:r>
      </w:hyperlink>
    </w:p>
    <w:p w14:paraId="31CEC03C" w14:textId="7DDFA2D8" w:rsidR="0035506E" w:rsidRPr="00C505BF" w:rsidRDefault="0035506E" w:rsidP="00C505BF">
      <w:pPr>
        <w:pStyle w:val="ListParagraph"/>
        <w:numPr>
          <w:ilvl w:val="2"/>
          <w:numId w:val="4"/>
        </w:numPr>
        <w:rPr>
          <w:rFonts w:ascii="Proxima Nova Lt" w:hAnsi="Proxima Nova Lt" w:cs="Times New Roman"/>
          <w:sz w:val="22"/>
        </w:rPr>
      </w:pPr>
      <w:r w:rsidRPr="006230A7">
        <w:rPr>
          <w:rFonts w:ascii="Proxima Nova Lt" w:hAnsi="Proxima Nova Lt" w:cs="Times New Roman"/>
          <w:b/>
          <w:bCs/>
          <w:sz w:val="22"/>
        </w:rPr>
        <w:t>Flood Zone</w:t>
      </w:r>
      <w:r w:rsidRPr="0035506E">
        <w:rPr>
          <w:rFonts w:ascii="Proxima Nova Lt" w:hAnsi="Proxima Nova Lt" w:cs="Times New Roman"/>
          <w:sz w:val="22"/>
        </w:rPr>
        <w:t xml:space="preserve"> </w:t>
      </w:r>
      <w:hyperlink r:id="rId21" w:history="1">
        <w:r w:rsidRPr="0035506E">
          <w:rPr>
            <w:rStyle w:val="Hyperlink"/>
            <w:rFonts w:ascii="Proxima Nova Lt" w:hAnsi="Proxima Nova Lt" w:cs="Times New Roman"/>
            <w:sz w:val="22"/>
          </w:rPr>
          <w:t>https://berthoud.org/DocumentCenter/View/4448/National-Flood-Insurance-Rate-Maps-with-Index</w:t>
        </w:r>
      </w:hyperlink>
    </w:p>
    <w:p w14:paraId="16465706" w14:textId="49CE52D8" w:rsidR="00E858B2" w:rsidRDefault="007907DB" w:rsidP="00F670F0">
      <w:pPr>
        <w:jc w:val="both"/>
        <w:rPr>
          <w:rFonts w:ascii="Times New Roman" w:hAnsi="Times New Roman" w:cs="Times New Roman"/>
          <w:sz w:val="22"/>
        </w:rPr>
      </w:pPr>
      <w:r>
        <w:rPr>
          <w:rFonts w:ascii="Proxima Nova Lt" w:hAnsi="Proxima Nova Lt" w:cs="Times New Roman"/>
          <w:noProof/>
          <w:sz w:val="22"/>
        </w:rPr>
        <mc:AlternateContent>
          <mc:Choice Requires="wps">
            <w:drawing>
              <wp:anchor distT="0" distB="0" distL="114300" distR="114300" simplePos="0" relativeHeight="251663360" behindDoc="1" locked="0" layoutInCell="1" allowOverlap="1" wp14:anchorId="52E7B002" wp14:editId="5F776AE1">
                <wp:simplePos x="0" y="0"/>
                <wp:positionH relativeFrom="page">
                  <wp:align>right</wp:align>
                </wp:positionH>
                <wp:positionV relativeFrom="paragraph">
                  <wp:posOffset>116536</wp:posOffset>
                </wp:positionV>
                <wp:extent cx="7282815" cy="309880"/>
                <wp:effectExtent l="0" t="0" r="0" b="0"/>
                <wp:wrapNone/>
                <wp:docPr id="1999770926" name="Rectangle 3"/>
                <wp:cNvGraphicFramePr/>
                <a:graphic xmlns:a="http://schemas.openxmlformats.org/drawingml/2006/main">
                  <a:graphicData uri="http://schemas.microsoft.com/office/word/2010/wordprocessingShape">
                    <wps:wsp>
                      <wps:cNvSpPr/>
                      <wps:spPr>
                        <a:xfrm>
                          <a:off x="0" y="0"/>
                          <a:ext cx="7282815" cy="309880"/>
                        </a:xfrm>
                        <a:prstGeom prst="rect">
                          <a:avLst/>
                        </a:prstGeom>
                        <a:solidFill>
                          <a:srgbClr val="60AA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408358" id="Rectangle 3" o:spid="_x0000_s1026" style="position:absolute;margin-left:522.25pt;margin-top:9.2pt;width:573.45pt;height:24.4pt;z-index:-25165312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" fillcolor="#60aace" stroked="f" strokeweight="1pt">
                <w10:wrap anchorx="page"/>
              </v:rect>
            </w:pict>
          </mc:Fallback>
        </mc:AlternateContent>
      </w:r>
    </w:p>
    <w:p w14:paraId="3027BB97" w14:textId="49119767" w:rsidR="00F670F0" w:rsidRPr="006A0676" w:rsidRDefault="00F670F0" w:rsidP="00F670F0">
      <w:pPr>
        <w:jc w:val="both"/>
        <w:rPr>
          <w:rFonts w:ascii="Eames Century Modern Bold" w:hAnsi="Eames Century Modern Bold" w:cs="Times New Roman"/>
          <w:color w:val="FFFFFF" w:themeColor="background1"/>
          <w:sz w:val="28"/>
          <w:szCs w:val="28"/>
        </w:rPr>
      </w:pPr>
      <w:r w:rsidRPr="006A0676">
        <w:rPr>
          <w:rFonts w:ascii="Eames Century Modern Bold" w:hAnsi="Eames Century Modern Bold" w:cs="Times New Roman"/>
          <w:color w:val="FFFFFF" w:themeColor="background1"/>
          <w:sz w:val="28"/>
          <w:szCs w:val="28"/>
        </w:rPr>
        <w:t>2: Pre-Application Materials</w:t>
      </w:r>
    </w:p>
    <w:p w14:paraId="39163FC9" w14:textId="3E299587" w:rsidR="00F670F0" w:rsidRPr="00D06697" w:rsidRDefault="00F670F0" w:rsidP="000E3BF1">
      <w:pPr>
        <w:jc w:val="both"/>
        <w:rPr>
          <w:rFonts w:ascii="Proxima Nova Lt" w:hAnsi="Proxima Nova Lt" w:cs="Times New Roman"/>
          <w:sz w:val="22"/>
        </w:rPr>
      </w:pPr>
    </w:p>
    <w:p w14:paraId="1BCEB4A5" w14:textId="55EB8D83" w:rsidR="0072715A" w:rsidRPr="00D06697" w:rsidRDefault="00546BCE" w:rsidP="00F670F0">
      <w:pPr>
        <w:ind w:left="106" w:firstLine="0"/>
        <w:jc w:val="both"/>
        <w:rPr>
          <w:rFonts w:ascii="Proxima Nova Lt" w:hAnsi="Proxima Nova Lt" w:cs="Times New Roman"/>
          <w:sz w:val="22"/>
        </w:rPr>
      </w:pPr>
      <w:r w:rsidRPr="00D06697">
        <w:rPr>
          <w:rFonts w:ascii="Proxima Nova Lt" w:hAnsi="Proxima Nova Lt" w:cs="Times New Roman"/>
          <w:sz w:val="22"/>
        </w:rPr>
        <w:t xml:space="preserve">Now that you’ve reviewed the necessary </w:t>
      </w:r>
      <w:r w:rsidR="00815B89" w:rsidRPr="00D06697">
        <w:rPr>
          <w:rFonts w:ascii="Proxima Nova Lt" w:hAnsi="Proxima Nova Lt" w:cs="Times New Roman"/>
          <w:sz w:val="22"/>
        </w:rPr>
        <w:t xml:space="preserve">information, you will need to prepare the materials </w:t>
      </w:r>
      <w:r w:rsidR="00AC7F4C" w:rsidRPr="00D06697">
        <w:rPr>
          <w:rFonts w:ascii="Proxima Nova Lt" w:hAnsi="Proxima Nova Lt" w:cs="Times New Roman"/>
          <w:sz w:val="22"/>
        </w:rPr>
        <w:t>to provide to the Town of Berthoud Planning Department listed below.  All materials are to be complete when submitted</w:t>
      </w:r>
      <w:r w:rsidR="0072715A" w:rsidRPr="00D06697">
        <w:rPr>
          <w:rFonts w:ascii="Proxima Nova Lt" w:hAnsi="Proxima Nova Lt" w:cs="Times New Roman"/>
          <w:sz w:val="22"/>
        </w:rPr>
        <w:t>.</w:t>
      </w:r>
      <w:r w:rsidR="00722522" w:rsidRPr="00D06697">
        <w:rPr>
          <w:rFonts w:ascii="Proxima Nova Lt" w:hAnsi="Proxima Nova Lt" w:cs="Times New Roman"/>
          <w:sz w:val="22"/>
        </w:rPr>
        <w:t xml:space="preserve"> </w:t>
      </w:r>
      <w:r w:rsidR="0072715A" w:rsidRPr="00D06697">
        <w:rPr>
          <w:rFonts w:ascii="Proxima Nova Lt" w:hAnsi="Proxima Nova Lt" w:cs="Times New Roman"/>
          <w:sz w:val="22"/>
        </w:rPr>
        <w:t xml:space="preserve">Incomplete </w:t>
      </w:r>
      <w:r w:rsidR="00697CC2" w:rsidRPr="00D06697">
        <w:rPr>
          <w:rFonts w:ascii="Proxima Nova Lt" w:hAnsi="Proxima Nova Lt" w:cs="Times New Roman"/>
          <w:sz w:val="22"/>
        </w:rPr>
        <w:t>material</w:t>
      </w:r>
      <w:r w:rsidR="0072715A" w:rsidRPr="00D06697">
        <w:rPr>
          <w:rFonts w:ascii="Proxima Nova Lt" w:hAnsi="Proxima Nova Lt" w:cs="Times New Roman"/>
          <w:sz w:val="22"/>
        </w:rPr>
        <w:t xml:space="preserve"> </w:t>
      </w:r>
      <w:r w:rsidR="00071ED3" w:rsidRPr="00D06697">
        <w:rPr>
          <w:rFonts w:ascii="Proxima Nova Lt" w:hAnsi="Proxima Nova Lt" w:cs="Times New Roman"/>
          <w:sz w:val="22"/>
        </w:rPr>
        <w:t xml:space="preserve">will result in a delay in scheduling the formal Pre-Application </w:t>
      </w:r>
      <w:r w:rsidR="00C502AC">
        <w:rPr>
          <w:rFonts w:ascii="Proxima Nova Lt" w:hAnsi="Proxima Nova Lt" w:cs="Times New Roman"/>
          <w:sz w:val="22"/>
        </w:rPr>
        <w:t>M</w:t>
      </w:r>
      <w:r w:rsidR="00071ED3" w:rsidRPr="00D06697">
        <w:rPr>
          <w:rFonts w:ascii="Proxima Nova Lt" w:hAnsi="Proxima Nova Lt" w:cs="Times New Roman"/>
          <w:sz w:val="22"/>
        </w:rPr>
        <w:t xml:space="preserve">eeting for your development proposal. Additionally, incomplete materials will result in a less productive meeting and will make it difficult for </w:t>
      </w:r>
      <w:r w:rsidR="0072715A" w:rsidRPr="00D06697">
        <w:rPr>
          <w:rFonts w:ascii="Proxima Nova Lt" w:hAnsi="Proxima Nova Lt" w:cs="Times New Roman"/>
          <w:sz w:val="22"/>
        </w:rPr>
        <w:t xml:space="preserve">staff to provide </w:t>
      </w:r>
      <w:r w:rsidR="00071ED3" w:rsidRPr="00D06697">
        <w:rPr>
          <w:rFonts w:ascii="Proxima Nova Lt" w:hAnsi="Proxima Nova Lt" w:cs="Times New Roman"/>
          <w:sz w:val="22"/>
        </w:rPr>
        <w:t xml:space="preserve">helpful feedback </w:t>
      </w:r>
      <w:r w:rsidR="0072715A" w:rsidRPr="00D06697">
        <w:rPr>
          <w:rFonts w:ascii="Proxima Nova Lt" w:hAnsi="Proxima Nova Lt" w:cs="Times New Roman"/>
          <w:sz w:val="22"/>
        </w:rPr>
        <w:t xml:space="preserve">during the Pre-Application </w:t>
      </w:r>
      <w:r w:rsidR="00C502AC">
        <w:rPr>
          <w:rFonts w:ascii="Proxima Nova Lt" w:hAnsi="Proxima Nova Lt" w:cs="Times New Roman"/>
          <w:sz w:val="22"/>
        </w:rPr>
        <w:t>M</w:t>
      </w:r>
      <w:r w:rsidR="0072715A" w:rsidRPr="00D06697">
        <w:rPr>
          <w:rFonts w:ascii="Proxima Nova Lt" w:hAnsi="Proxima Nova Lt" w:cs="Times New Roman"/>
          <w:sz w:val="22"/>
        </w:rPr>
        <w:t>eeting.</w:t>
      </w:r>
    </w:p>
    <w:p w14:paraId="26B8D9AC" w14:textId="77777777" w:rsidR="0072715A" w:rsidRPr="00D06697" w:rsidRDefault="0072715A" w:rsidP="00F670F0">
      <w:pPr>
        <w:ind w:left="106" w:firstLine="0"/>
        <w:jc w:val="both"/>
        <w:rPr>
          <w:rFonts w:ascii="Proxima Nova Lt" w:hAnsi="Proxima Nova Lt" w:cs="Times New Roman"/>
          <w:sz w:val="22"/>
        </w:rPr>
      </w:pPr>
    </w:p>
    <w:p w14:paraId="2914504F" w14:textId="2121167D" w:rsidR="0072715A" w:rsidRPr="00D06697" w:rsidRDefault="00AC7F4C" w:rsidP="00722522">
      <w:pPr>
        <w:jc w:val="both"/>
        <w:rPr>
          <w:rFonts w:ascii="Proxima Nova Lt" w:hAnsi="Proxima Nova Lt" w:cs="Times New Roman"/>
          <w:sz w:val="22"/>
        </w:rPr>
      </w:pPr>
      <w:r w:rsidRPr="00D06697">
        <w:rPr>
          <w:rFonts w:ascii="Proxima Nova Lt" w:hAnsi="Proxima Nova Lt" w:cs="Times New Roman"/>
          <w:sz w:val="22"/>
        </w:rPr>
        <w:t xml:space="preserve">The information requested below should be emailed </w:t>
      </w:r>
      <w:r w:rsidR="000C0C50" w:rsidRPr="00D06697">
        <w:rPr>
          <w:rFonts w:ascii="Proxima Nova Lt" w:hAnsi="Proxima Nova Lt" w:cs="Times New Roman"/>
          <w:sz w:val="22"/>
        </w:rPr>
        <w:t xml:space="preserve">to </w:t>
      </w:r>
      <w:r w:rsidR="00944B69" w:rsidRPr="00D06697">
        <w:rPr>
          <w:rFonts w:ascii="Proxima Nova Lt" w:hAnsi="Proxima Nova Lt" w:cs="Times New Roman"/>
          <w:sz w:val="22"/>
        </w:rPr>
        <w:t>Planning Manager</w:t>
      </w:r>
      <w:r w:rsidR="00411000" w:rsidRPr="00D06697">
        <w:rPr>
          <w:rFonts w:ascii="Proxima Nova Lt" w:hAnsi="Proxima Nova Lt" w:cs="Times New Roman"/>
          <w:sz w:val="22"/>
        </w:rPr>
        <w:t xml:space="preserve"> Tawn Hillenbrand at </w:t>
      </w:r>
      <w:hyperlink r:id="rId22" w:history="1">
        <w:r w:rsidR="00411000" w:rsidRPr="00D06697">
          <w:rPr>
            <w:rStyle w:val="Hyperlink"/>
            <w:rFonts w:ascii="Proxima Nova Lt" w:hAnsi="Proxima Nova Lt" w:cs="Times New Roman"/>
            <w:sz w:val="22"/>
          </w:rPr>
          <w:t>thillenbrand@berthoud.org</w:t>
        </w:r>
      </w:hyperlink>
      <w:r w:rsidR="00CF2C42" w:rsidRPr="00D06697">
        <w:rPr>
          <w:rFonts w:ascii="Proxima Nova Lt" w:hAnsi="Proxima Nova Lt"/>
        </w:rPr>
        <w:t xml:space="preserve">. </w:t>
      </w:r>
      <w:r w:rsidR="00CF2C42" w:rsidRPr="00D06697">
        <w:rPr>
          <w:rFonts w:ascii="Proxima Nova Lt" w:hAnsi="Proxima Nova Lt" w:cs="Times New Roman"/>
          <w:sz w:val="22"/>
        </w:rPr>
        <w:t>Once received, Staff will determine the next available pre-application meeting date. Keep in mind we are typically schedule</w:t>
      </w:r>
      <w:r w:rsidR="00697CC2">
        <w:rPr>
          <w:rFonts w:ascii="Proxima Nova Lt" w:hAnsi="Proxima Nova Lt" w:cs="Times New Roman"/>
          <w:sz w:val="22"/>
        </w:rPr>
        <w:t>d</w:t>
      </w:r>
      <w:r w:rsidR="00CF2C42" w:rsidRPr="00D06697">
        <w:rPr>
          <w:rFonts w:ascii="Proxima Nova Lt" w:hAnsi="Proxima Nova Lt" w:cs="Times New Roman"/>
          <w:sz w:val="22"/>
        </w:rPr>
        <w:t xml:space="preserve"> 3-4 weeks out, sometimes longer depending on volume</w:t>
      </w:r>
      <w:r w:rsidR="006E2E98">
        <w:rPr>
          <w:rFonts w:ascii="Proxima Nova Lt" w:hAnsi="Proxima Nova Lt" w:cs="Times New Roman"/>
          <w:sz w:val="22"/>
        </w:rPr>
        <w:t xml:space="preserve">.  </w:t>
      </w:r>
    </w:p>
    <w:p w14:paraId="66C6C776" w14:textId="77777777" w:rsidR="00722522" w:rsidRPr="006E2E98" w:rsidRDefault="00722522" w:rsidP="00722522">
      <w:pPr>
        <w:jc w:val="both"/>
        <w:rPr>
          <w:rFonts w:ascii="Proxima Nova Lt" w:hAnsi="Proxima Nova Lt" w:cs="Times New Roman"/>
          <w:sz w:val="22"/>
        </w:rPr>
      </w:pPr>
    </w:p>
    <w:p w14:paraId="458E2AAE" w14:textId="75EB2FF5" w:rsidR="00AC7F4C" w:rsidRPr="006E2E98" w:rsidRDefault="00CF3FCA" w:rsidP="00990C19">
      <w:pPr>
        <w:pStyle w:val="ListParagraph"/>
        <w:numPr>
          <w:ilvl w:val="0"/>
          <w:numId w:val="13"/>
        </w:numPr>
        <w:jc w:val="both"/>
        <w:rPr>
          <w:rFonts w:ascii="Proxima Nova Lt" w:hAnsi="Proxima Nova Lt" w:cs="Times New Roman"/>
          <w:sz w:val="22"/>
        </w:rPr>
      </w:pPr>
      <w:r w:rsidRPr="006230A7">
        <w:rPr>
          <w:rFonts w:ascii="Proxima Nova Lt" w:hAnsi="Proxima Nova Lt" w:cs="Times New Roman"/>
          <w:b/>
          <w:bCs/>
          <w:sz w:val="22"/>
        </w:rPr>
        <w:t>Project narrative</w:t>
      </w:r>
      <w:r w:rsidRPr="006E2E98">
        <w:rPr>
          <w:rFonts w:ascii="Proxima Nova Lt" w:hAnsi="Proxima Nova Lt" w:cs="Times New Roman"/>
          <w:sz w:val="22"/>
        </w:rPr>
        <w:t xml:space="preserve"> including responses to the following:</w:t>
      </w:r>
    </w:p>
    <w:p w14:paraId="5BA7B798" w14:textId="64025D74" w:rsidR="0030724C" w:rsidRPr="00747489" w:rsidRDefault="0030724C" w:rsidP="00747489">
      <w:pPr>
        <w:jc w:val="both"/>
        <w:rPr>
          <w:rFonts w:ascii="Proxima Nova Lt" w:hAnsi="Proxima Nova Lt" w:cs="Times New Roman"/>
          <w:sz w:val="22"/>
        </w:rPr>
      </w:pPr>
      <w:r w:rsidRPr="006E2E98">
        <w:rPr>
          <w:rFonts w:ascii="Proxima Nova Lt" w:hAnsi="Proxima Nova Lt" w:cs="Times New Roman"/>
          <w:sz w:val="22"/>
        </w:rPr>
        <w:t>a</w:t>
      </w:r>
      <w:r w:rsidRPr="006230A7">
        <w:rPr>
          <w:rFonts w:ascii="Proxima Nova Lt" w:hAnsi="Proxima Nova Lt" w:cs="Times New Roman"/>
          <w:b/>
          <w:bCs/>
          <w:sz w:val="22"/>
        </w:rPr>
        <w:t>. General Project Information</w:t>
      </w:r>
      <w:r w:rsidRPr="006E2E98">
        <w:rPr>
          <w:rFonts w:ascii="Proxima Nova Lt" w:hAnsi="Proxima Nova Lt" w:cs="Times New Roman"/>
          <w:sz w:val="22"/>
        </w:rPr>
        <w:t>.</w:t>
      </w:r>
      <w:r w:rsidR="00747489" w:rsidRPr="006E2E98">
        <w:rPr>
          <w:rFonts w:ascii="Proxima Nova Lt" w:hAnsi="Proxima Nova Lt" w:cs="Times New Roman"/>
          <w:sz w:val="22"/>
        </w:rPr>
        <w:t xml:space="preserve"> The</w:t>
      </w:r>
      <w:r w:rsidR="00747489">
        <w:rPr>
          <w:rFonts w:ascii="Proxima Nova Lt" w:hAnsi="Proxima Nova Lt" w:cs="Times New Roman"/>
          <w:sz w:val="22"/>
        </w:rPr>
        <w:t xml:space="preserve"> more information you can provide, the better guidance Staff will be able to give. Please feel to add any information you feel would be beneficial for Staff and their understanding of the proposed project. As part of your narrative feel free to </w:t>
      </w:r>
      <w:proofErr w:type="gramStart"/>
      <w:r w:rsidR="00747489">
        <w:rPr>
          <w:rFonts w:ascii="Proxima Nova Lt" w:hAnsi="Proxima Nova Lt" w:cs="Times New Roman"/>
          <w:sz w:val="22"/>
        </w:rPr>
        <w:t>list out</w:t>
      </w:r>
      <w:proofErr w:type="gramEnd"/>
      <w:r w:rsidR="00747489">
        <w:rPr>
          <w:rFonts w:ascii="Proxima Nova Lt" w:hAnsi="Proxima Nova Lt" w:cs="Times New Roman"/>
          <w:sz w:val="22"/>
        </w:rPr>
        <w:t xml:space="preserve"> any questions you may have as well.</w:t>
      </w:r>
    </w:p>
    <w:p w14:paraId="465BC701" w14:textId="36317ABA" w:rsidR="00CF3FCA" w:rsidRPr="00D06697" w:rsidRDefault="00CF3FCA" w:rsidP="00722522">
      <w:pPr>
        <w:pStyle w:val="ListParagraph"/>
        <w:numPr>
          <w:ilvl w:val="0"/>
          <w:numId w:val="12"/>
        </w:numPr>
        <w:jc w:val="both"/>
        <w:rPr>
          <w:rFonts w:ascii="Proxima Nova Lt" w:hAnsi="Proxima Nova Lt" w:cs="Times New Roman"/>
          <w:sz w:val="22"/>
        </w:rPr>
      </w:pPr>
      <w:r w:rsidRPr="00D06697">
        <w:rPr>
          <w:rFonts w:ascii="Proxima Nova Lt" w:hAnsi="Proxima Nova Lt" w:cs="Times New Roman"/>
          <w:sz w:val="22"/>
        </w:rPr>
        <w:t>Applicant’s name, address, email and phone number</w:t>
      </w:r>
    </w:p>
    <w:p w14:paraId="223F0CE5" w14:textId="007CD346" w:rsidR="00CF3FCA" w:rsidRPr="00D06697" w:rsidRDefault="00CF3FCA" w:rsidP="00722522">
      <w:pPr>
        <w:pStyle w:val="ListParagraph"/>
        <w:numPr>
          <w:ilvl w:val="0"/>
          <w:numId w:val="12"/>
        </w:numPr>
        <w:jc w:val="both"/>
        <w:rPr>
          <w:rFonts w:ascii="Proxima Nova Lt" w:hAnsi="Proxima Nova Lt" w:cs="Times New Roman"/>
          <w:sz w:val="22"/>
        </w:rPr>
      </w:pPr>
      <w:r w:rsidRPr="00D06697">
        <w:rPr>
          <w:rFonts w:ascii="Proxima Nova Lt" w:hAnsi="Proxima Nova Lt" w:cs="Times New Roman"/>
          <w:sz w:val="22"/>
        </w:rPr>
        <w:t>Property owner’s name, address, email and phone number</w:t>
      </w:r>
      <w:r w:rsidR="00A848D6">
        <w:rPr>
          <w:rFonts w:ascii="Proxima Nova Lt" w:hAnsi="Proxima Nova Lt" w:cs="Times New Roman"/>
          <w:sz w:val="22"/>
        </w:rPr>
        <w:t xml:space="preserve"> (if different from the applicant)</w:t>
      </w:r>
    </w:p>
    <w:p w14:paraId="1963320F" w14:textId="2653635A" w:rsidR="00CF3FCA" w:rsidRDefault="00CF3FCA" w:rsidP="00722522">
      <w:pPr>
        <w:pStyle w:val="ListParagraph"/>
        <w:numPr>
          <w:ilvl w:val="0"/>
          <w:numId w:val="12"/>
        </w:numPr>
        <w:jc w:val="both"/>
        <w:rPr>
          <w:rFonts w:ascii="Proxima Nova Lt" w:hAnsi="Proxima Nova Lt" w:cs="Times New Roman"/>
          <w:sz w:val="22"/>
        </w:rPr>
      </w:pPr>
      <w:r w:rsidRPr="00D06697">
        <w:rPr>
          <w:rFonts w:ascii="Proxima Nova Lt" w:hAnsi="Proxima Nova Lt" w:cs="Times New Roman"/>
          <w:sz w:val="22"/>
        </w:rPr>
        <w:t>Property location, such as an address</w:t>
      </w:r>
      <w:r w:rsidR="00F5474F" w:rsidRPr="00D06697">
        <w:rPr>
          <w:rFonts w:ascii="Proxima Nova Lt" w:hAnsi="Proxima Nova Lt" w:cs="Times New Roman"/>
          <w:sz w:val="22"/>
        </w:rPr>
        <w:t>, or parcel number if not addressed,</w:t>
      </w:r>
      <w:r w:rsidRPr="00D06697">
        <w:rPr>
          <w:rFonts w:ascii="Proxima Nova Lt" w:hAnsi="Proxima Nova Lt" w:cs="Times New Roman"/>
          <w:sz w:val="22"/>
        </w:rPr>
        <w:t xml:space="preserve"> and a general location such as the northwest corner </w:t>
      </w:r>
      <w:proofErr w:type="gramStart"/>
      <w:r w:rsidRPr="00D06697">
        <w:rPr>
          <w:rFonts w:ascii="Proxima Nova Lt" w:hAnsi="Proxima Nova Lt" w:cs="Times New Roman"/>
          <w:sz w:val="22"/>
        </w:rPr>
        <w:t>of  _</w:t>
      </w:r>
      <w:proofErr w:type="gramEnd"/>
      <w:r w:rsidRPr="00D06697">
        <w:rPr>
          <w:rFonts w:ascii="Proxima Nova Lt" w:hAnsi="Proxima Nova Lt" w:cs="Times New Roman"/>
          <w:sz w:val="22"/>
        </w:rPr>
        <w:t>____ Avenue and _____ Street</w:t>
      </w:r>
    </w:p>
    <w:p w14:paraId="19801598" w14:textId="77777777" w:rsidR="00A80389" w:rsidRDefault="00A80389" w:rsidP="00A80389">
      <w:pPr>
        <w:pStyle w:val="ListParagraph"/>
        <w:numPr>
          <w:ilvl w:val="0"/>
          <w:numId w:val="12"/>
        </w:numPr>
        <w:rPr>
          <w:rFonts w:ascii="Proxima Nova Lt" w:hAnsi="Proxima Nova Lt" w:cs="Times New Roman"/>
          <w:sz w:val="22"/>
        </w:rPr>
      </w:pPr>
      <w:r w:rsidRPr="00D06697">
        <w:rPr>
          <w:rFonts w:ascii="Proxima Nova Lt" w:hAnsi="Proxima Nova Lt" w:cs="Times New Roman"/>
          <w:sz w:val="22"/>
        </w:rPr>
        <w:t xml:space="preserve">List the type, size (square footage) of all existing </w:t>
      </w:r>
      <w:r>
        <w:rPr>
          <w:rFonts w:ascii="Proxima Nova Lt" w:hAnsi="Proxima Nova Lt" w:cs="Times New Roman"/>
          <w:sz w:val="22"/>
        </w:rPr>
        <w:t>structures.</w:t>
      </w:r>
    </w:p>
    <w:p w14:paraId="42754159" w14:textId="15EE6FE6" w:rsidR="00FE48B9" w:rsidRPr="00747489" w:rsidRDefault="00FE48B9" w:rsidP="00747489">
      <w:pPr>
        <w:pStyle w:val="ListParagraph"/>
        <w:numPr>
          <w:ilvl w:val="1"/>
          <w:numId w:val="12"/>
        </w:numPr>
        <w:rPr>
          <w:rFonts w:ascii="Proxima Nova Lt" w:hAnsi="Proxima Nova Lt" w:cs="Times New Roman"/>
          <w:sz w:val="22"/>
        </w:rPr>
      </w:pPr>
      <w:r>
        <w:rPr>
          <w:rFonts w:ascii="Proxima Nova Lt" w:hAnsi="Proxima Nova Lt" w:cs="Times New Roman"/>
          <w:sz w:val="22"/>
        </w:rPr>
        <w:t xml:space="preserve">If there are existing structures on the property, explain how those structures will be used or if they will be removed. </w:t>
      </w:r>
    </w:p>
    <w:p w14:paraId="7F64A962" w14:textId="247548C4" w:rsidR="00A80389" w:rsidRDefault="00A80389" w:rsidP="00A80389">
      <w:pPr>
        <w:pStyle w:val="ListParagraph"/>
        <w:numPr>
          <w:ilvl w:val="0"/>
          <w:numId w:val="12"/>
        </w:numPr>
        <w:rPr>
          <w:rFonts w:ascii="Proxima Nova Lt" w:hAnsi="Proxima Nova Lt" w:cs="Times New Roman"/>
          <w:sz w:val="22"/>
        </w:rPr>
      </w:pPr>
      <w:r>
        <w:rPr>
          <w:rFonts w:ascii="Proxima Nova Lt" w:hAnsi="Proxima Nova Lt" w:cs="Times New Roman"/>
          <w:sz w:val="22"/>
        </w:rPr>
        <w:t>Describe the proposed project and the specific nature of the proposal.</w:t>
      </w:r>
    </w:p>
    <w:p w14:paraId="23E80CF0" w14:textId="2B102601" w:rsidR="00A80389" w:rsidRDefault="00A80389" w:rsidP="00A80389">
      <w:pPr>
        <w:pStyle w:val="ListParagraph"/>
        <w:numPr>
          <w:ilvl w:val="0"/>
          <w:numId w:val="12"/>
        </w:numPr>
        <w:rPr>
          <w:rFonts w:ascii="Proxima Nova Lt" w:hAnsi="Proxima Nova Lt" w:cs="Times New Roman"/>
          <w:sz w:val="22"/>
        </w:rPr>
      </w:pPr>
      <w:r>
        <w:rPr>
          <w:rFonts w:ascii="Proxima Nova Lt" w:hAnsi="Proxima Nova Lt" w:cs="Times New Roman"/>
          <w:sz w:val="22"/>
        </w:rPr>
        <w:lastRenderedPageBreak/>
        <w:t xml:space="preserve">For land divisions or subdivisions, include the </w:t>
      </w:r>
      <w:r w:rsidR="00FE48B9">
        <w:rPr>
          <w:rFonts w:ascii="Proxima Nova Lt" w:hAnsi="Proxima Nova Lt" w:cs="Times New Roman"/>
          <w:sz w:val="22"/>
        </w:rPr>
        <w:t xml:space="preserve">proposed </w:t>
      </w:r>
      <w:r>
        <w:rPr>
          <w:rFonts w:ascii="Proxima Nova Lt" w:hAnsi="Proxima Nova Lt" w:cs="Times New Roman"/>
          <w:sz w:val="22"/>
        </w:rPr>
        <w:t>number of lots to be created (both residential and commercial</w:t>
      </w:r>
      <w:r w:rsidR="00FE48B9">
        <w:rPr>
          <w:rFonts w:ascii="Proxima Nova Lt" w:hAnsi="Proxima Nova Lt" w:cs="Times New Roman"/>
          <w:sz w:val="22"/>
        </w:rPr>
        <w:t>/industrial</w:t>
      </w:r>
      <w:r>
        <w:rPr>
          <w:rFonts w:ascii="Proxima Nova Lt" w:hAnsi="Proxima Nova Lt" w:cs="Times New Roman"/>
          <w:sz w:val="22"/>
        </w:rPr>
        <w:t xml:space="preserve">), information regarding proposed open space and parks, and describe any </w:t>
      </w:r>
      <w:r w:rsidR="00A848D6">
        <w:rPr>
          <w:rFonts w:ascii="Proxima Nova Lt" w:hAnsi="Proxima Nova Lt" w:cs="Times New Roman"/>
          <w:sz w:val="22"/>
        </w:rPr>
        <w:t xml:space="preserve">project </w:t>
      </w:r>
      <w:r>
        <w:rPr>
          <w:rFonts w:ascii="Proxima Nova Lt" w:hAnsi="Proxima Nova Lt" w:cs="Times New Roman"/>
          <w:sz w:val="22"/>
        </w:rPr>
        <w:t xml:space="preserve">phasing.  </w:t>
      </w:r>
    </w:p>
    <w:p w14:paraId="5DF3DAFB" w14:textId="42E872C5" w:rsidR="00A80389" w:rsidRPr="00A848D6" w:rsidRDefault="00A848D6" w:rsidP="00A848D6">
      <w:pPr>
        <w:pStyle w:val="ListParagraph"/>
        <w:numPr>
          <w:ilvl w:val="0"/>
          <w:numId w:val="12"/>
        </w:numPr>
        <w:rPr>
          <w:rFonts w:ascii="Proxima Nova Lt" w:hAnsi="Proxima Nova Lt" w:cs="Times New Roman"/>
          <w:sz w:val="22"/>
        </w:rPr>
      </w:pPr>
      <w:r w:rsidRPr="00D06697">
        <w:rPr>
          <w:rFonts w:ascii="Proxima Nova Lt" w:hAnsi="Proxima Nova Lt" w:cs="Times New Roman"/>
          <w:sz w:val="22"/>
        </w:rPr>
        <w:t xml:space="preserve">For proposed Commercial uses, </w:t>
      </w:r>
      <w:r>
        <w:rPr>
          <w:rFonts w:ascii="Proxima Nova Lt" w:hAnsi="Proxima Nova Lt" w:cs="Times New Roman"/>
          <w:sz w:val="22"/>
        </w:rPr>
        <w:t xml:space="preserve">provide proposed </w:t>
      </w:r>
      <w:r w:rsidRPr="00D06697">
        <w:rPr>
          <w:rFonts w:ascii="Proxima Nova Lt" w:hAnsi="Proxima Nova Lt" w:cs="Times New Roman"/>
          <w:sz w:val="22"/>
        </w:rPr>
        <w:t>hours of operation number of employees (FT/PT)</w:t>
      </w:r>
      <w:r>
        <w:rPr>
          <w:rFonts w:ascii="Proxima Nova Lt" w:hAnsi="Proxima Nova Lt" w:cs="Times New Roman"/>
          <w:sz w:val="22"/>
        </w:rPr>
        <w:t>, and expected customer volume</w:t>
      </w:r>
      <w:r w:rsidRPr="00D06697">
        <w:rPr>
          <w:rFonts w:ascii="Proxima Nova Lt" w:hAnsi="Proxima Nova Lt" w:cs="Times New Roman"/>
          <w:sz w:val="22"/>
        </w:rPr>
        <w:t>.</w:t>
      </w:r>
    </w:p>
    <w:p w14:paraId="6D8ED02D" w14:textId="77777777" w:rsidR="00A80389" w:rsidRPr="00D06697" w:rsidRDefault="00A80389" w:rsidP="00A80389">
      <w:pPr>
        <w:pStyle w:val="ListParagraph"/>
        <w:numPr>
          <w:ilvl w:val="1"/>
          <w:numId w:val="12"/>
        </w:numPr>
        <w:rPr>
          <w:rFonts w:ascii="Proxima Nova Lt" w:hAnsi="Proxima Nova Lt" w:cs="Times New Roman"/>
          <w:sz w:val="22"/>
        </w:rPr>
      </w:pPr>
      <w:r w:rsidRPr="00D06697">
        <w:rPr>
          <w:rFonts w:ascii="Proxima Nova Lt" w:hAnsi="Proxima Nova Lt" w:cs="Times New Roman"/>
          <w:sz w:val="22"/>
        </w:rPr>
        <w:t>If storage or warehousing is proposed, describe the type of items to be stored and if outside storage may be considered.</w:t>
      </w:r>
    </w:p>
    <w:p w14:paraId="1AD539DF" w14:textId="43CDB563" w:rsidR="00A80389" w:rsidRDefault="00A80389" w:rsidP="00A80389">
      <w:pPr>
        <w:pStyle w:val="ListParagraph"/>
        <w:numPr>
          <w:ilvl w:val="1"/>
          <w:numId w:val="12"/>
        </w:numPr>
        <w:rPr>
          <w:rFonts w:ascii="Proxima Nova Lt" w:hAnsi="Proxima Nova Lt" w:cs="Times New Roman"/>
          <w:sz w:val="22"/>
        </w:rPr>
      </w:pPr>
      <w:r>
        <w:rPr>
          <w:rFonts w:ascii="Proxima Nova Lt" w:hAnsi="Proxima Nova Lt" w:cs="Times New Roman"/>
          <w:sz w:val="22"/>
        </w:rPr>
        <w:t>If multi-family, d</w:t>
      </w:r>
      <w:r w:rsidRPr="00D06697">
        <w:rPr>
          <w:rFonts w:ascii="Proxima Nova Lt" w:hAnsi="Proxima Nova Lt" w:cs="Times New Roman"/>
          <w:sz w:val="22"/>
        </w:rPr>
        <w:t xml:space="preserve">escribe if the multi-family units will be </w:t>
      </w:r>
      <w:proofErr w:type="gramStart"/>
      <w:r w:rsidRPr="00D06697">
        <w:rPr>
          <w:rFonts w:ascii="Proxima Nova Lt" w:hAnsi="Proxima Nova Lt" w:cs="Times New Roman"/>
          <w:sz w:val="22"/>
        </w:rPr>
        <w:t>rentals</w:t>
      </w:r>
      <w:proofErr w:type="gramEnd"/>
      <w:r w:rsidRPr="00D06697">
        <w:rPr>
          <w:rFonts w:ascii="Proxima Nova Lt" w:hAnsi="Proxima Nova Lt" w:cs="Times New Roman"/>
          <w:sz w:val="22"/>
        </w:rPr>
        <w:t xml:space="preserve"> or sold.</w:t>
      </w:r>
    </w:p>
    <w:p w14:paraId="4D653E5A" w14:textId="77777777" w:rsidR="00A80389" w:rsidRPr="006E2E98" w:rsidRDefault="00A80389" w:rsidP="00747489">
      <w:pPr>
        <w:jc w:val="both"/>
        <w:rPr>
          <w:rFonts w:ascii="Proxima Nova Lt" w:hAnsi="Proxima Nova Lt" w:cs="Times New Roman"/>
          <w:sz w:val="22"/>
        </w:rPr>
      </w:pPr>
    </w:p>
    <w:p w14:paraId="5D3420E7" w14:textId="77777777" w:rsidR="00747489" w:rsidRPr="006E2E98" w:rsidRDefault="00A80389" w:rsidP="00747489">
      <w:pPr>
        <w:jc w:val="both"/>
        <w:rPr>
          <w:rFonts w:ascii="Proxima Nova Lt" w:hAnsi="Proxima Nova Lt" w:cs="Times New Roman"/>
          <w:sz w:val="22"/>
        </w:rPr>
      </w:pPr>
      <w:r w:rsidRPr="006E2E98">
        <w:rPr>
          <w:rFonts w:ascii="Proxima Nova Lt" w:hAnsi="Proxima Nova Lt" w:cs="Times New Roman"/>
          <w:sz w:val="22"/>
        </w:rPr>
        <w:t xml:space="preserve">b. </w:t>
      </w:r>
      <w:r w:rsidRPr="006230A7">
        <w:rPr>
          <w:rFonts w:ascii="Proxima Nova Lt" w:hAnsi="Proxima Nova Lt" w:cs="Times New Roman"/>
          <w:b/>
          <w:bCs/>
          <w:sz w:val="22"/>
        </w:rPr>
        <w:t>Zoning Information</w:t>
      </w:r>
    </w:p>
    <w:p w14:paraId="1F064448" w14:textId="7D5C68F9" w:rsidR="00CF3FCA" w:rsidRPr="006E2E98" w:rsidRDefault="00CF3FCA" w:rsidP="00747489">
      <w:pPr>
        <w:pStyle w:val="ListParagraph"/>
        <w:numPr>
          <w:ilvl w:val="0"/>
          <w:numId w:val="16"/>
        </w:numPr>
        <w:jc w:val="both"/>
        <w:rPr>
          <w:rFonts w:ascii="Proxima Nova Lt" w:hAnsi="Proxima Nova Lt" w:cs="Times New Roman"/>
          <w:sz w:val="22"/>
        </w:rPr>
      </w:pPr>
      <w:r w:rsidRPr="006E2E98">
        <w:rPr>
          <w:rFonts w:ascii="Proxima Nova Lt" w:hAnsi="Proxima Nova Lt" w:cs="Times New Roman"/>
          <w:sz w:val="22"/>
        </w:rPr>
        <w:t>Zone District of property</w:t>
      </w:r>
    </w:p>
    <w:p w14:paraId="79A46DC8" w14:textId="77777777" w:rsidR="00C502AC" w:rsidRPr="006E2E98" w:rsidRDefault="00C502AC" w:rsidP="00747489">
      <w:pPr>
        <w:pStyle w:val="ListParagraph"/>
        <w:numPr>
          <w:ilvl w:val="0"/>
          <w:numId w:val="16"/>
        </w:numPr>
        <w:rPr>
          <w:rFonts w:ascii="Proxima Nova Lt" w:hAnsi="Proxima Nova Lt" w:cs="Times New Roman"/>
          <w:sz w:val="22"/>
        </w:rPr>
      </w:pPr>
      <w:r w:rsidRPr="006E2E98">
        <w:rPr>
          <w:rFonts w:ascii="Proxima Nova Lt" w:hAnsi="Proxima Nova Lt" w:cs="Times New Roman"/>
          <w:sz w:val="22"/>
        </w:rPr>
        <w:t xml:space="preserve">Designation of property </w:t>
      </w:r>
      <w:proofErr w:type="gramStart"/>
      <w:r w:rsidRPr="006E2E98">
        <w:rPr>
          <w:rFonts w:ascii="Proxima Nova Lt" w:hAnsi="Proxima Nova Lt" w:cs="Times New Roman"/>
          <w:sz w:val="22"/>
        </w:rPr>
        <w:t>as</w:t>
      </w:r>
      <w:proofErr w:type="gramEnd"/>
      <w:r w:rsidRPr="006E2E98">
        <w:rPr>
          <w:rFonts w:ascii="Proxima Nova Lt" w:hAnsi="Proxima Nova Lt" w:cs="Times New Roman"/>
          <w:sz w:val="22"/>
        </w:rPr>
        <w:t xml:space="preserve"> found on the Future Land Use Map. </w:t>
      </w:r>
    </w:p>
    <w:p w14:paraId="5021A065" w14:textId="134FC3E6" w:rsidR="00747489" w:rsidRPr="006E2E98" w:rsidRDefault="0030724C" w:rsidP="00A848D6">
      <w:pPr>
        <w:pStyle w:val="ListParagraph"/>
        <w:numPr>
          <w:ilvl w:val="0"/>
          <w:numId w:val="16"/>
        </w:numPr>
        <w:jc w:val="both"/>
        <w:rPr>
          <w:rFonts w:ascii="Proxima Nova Lt" w:hAnsi="Proxima Nova Lt" w:cs="Times New Roman"/>
          <w:sz w:val="22"/>
        </w:rPr>
      </w:pPr>
      <w:r w:rsidRPr="006E2E98">
        <w:rPr>
          <w:rFonts w:ascii="Proxima Nova Lt" w:hAnsi="Proxima Nova Lt" w:cs="Times New Roman"/>
          <w:sz w:val="22"/>
        </w:rPr>
        <w:t xml:space="preserve">Is the property in an Overlay </w:t>
      </w:r>
      <w:r w:rsidRPr="006E2E98">
        <w:rPr>
          <w:rFonts w:ascii="Proxima Nova Lt" w:hAnsi="Proxima Nova Lt" w:cs="Times New Roman"/>
          <w:color w:val="auto"/>
          <w:sz w:val="22"/>
        </w:rPr>
        <w:t xml:space="preserve">District?  Mountain Avenue, </w:t>
      </w:r>
      <w:r w:rsidRPr="006E2E98">
        <w:rPr>
          <w:rFonts w:ascii="Proxima Nova Lt" w:hAnsi="Proxima Nova Lt" w:cs="Times New Roman"/>
          <w:sz w:val="22"/>
        </w:rPr>
        <w:t>1st Street and Flood Zone are the current Overlay Districts in Berthoud. List any questions regarding the specific Overlay Districts</w:t>
      </w:r>
      <w:r w:rsidR="00A80389" w:rsidRPr="006E2E98">
        <w:rPr>
          <w:rFonts w:ascii="Proxima Nova Lt" w:hAnsi="Proxima Nova Lt" w:cs="Times New Roman"/>
          <w:sz w:val="22"/>
        </w:rPr>
        <w:t>.</w:t>
      </w:r>
    </w:p>
    <w:p w14:paraId="397F5BFA" w14:textId="77777777" w:rsidR="00747489" w:rsidRPr="006E2E98" w:rsidRDefault="00747489" w:rsidP="00747489">
      <w:pPr>
        <w:pStyle w:val="ListParagraph"/>
        <w:ind w:firstLine="0"/>
        <w:jc w:val="both"/>
        <w:rPr>
          <w:rFonts w:ascii="Proxima Nova Lt" w:hAnsi="Proxima Nova Lt" w:cs="Times New Roman"/>
          <w:sz w:val="22"/>
        </w:rPr>
      </w:pPr>
    </w:p>
    <w:p w14:paraId="259A6820" w14:textId="3506CBF5" w:rsidR="00A948C7" w:rsidRPr="006230A7" w:rsidRDefault="00747489" w:rsidP="00747489">
      <w:pPr>
        <w:jc w:val="both"/>
        <w:rPr>
          <w:rFonts w:ascii="Proxima Nova Lt" w:hAnsi="Proxima Nova Lt" w:cs="Times New Roman"/>
          <w:b/>
          <w:bCs/>
          <w:sz w:val="22"/>
        </w:rPr>
      </w:pPr>
      <w:r w:rsidRPr="006E2E98">
        <w:rPr>
          <w:rFonts w:ascii="Proxima Nova Lt" w:hAnsi="Proxima Nova Lt" w:cs="Times New Roman"/>
          <w:sz w:val="22"/>
        </w:rPr>
        <w:t>c</w:t>
      </w:r>
      <w:r w:rsidRPr="006230A7">
        <w:rPr>
          <w:rFonts w:ascii="Proxima Nova Lt" w:hAnsi="Proxima Nova Lt" w:cs="Times New Roman"/>
          <w:b/>
          <w:bCs/>
          <w:sz w:val="22"/>
        </w:rPr>
        <w:t xml:space="preserve">. </w:t>
      </w:r>
      <w:r w:rsidR="00A948C7" w:rsidRPr="006230A7">
        <w:rPr>
          <w:rFonts w:ascii="Proxima Nova Lt" w:hAnsi="Proxima Nova Lt" w:cs="Times New Roman"/>
          <w:b/>
          <w:bCs/>
          <w:sz w:val="22"/>
        </w:rPr>
        <w:t>Planning Questions.</w:t>
      </w:r>
    </w:p>
    <w:p w14:paraId="68AE42F4" w14:textId="5C6DB502" w:rsidR="0030724C" w:rsidRPr="006E2E98" w:rsidRDefault="0030724C" w:rsidP="00747489">
      <w:pPr>
        <w:pStyle w:val="ListParagraph"/>
        <w:numPr>
          <w:ilvl w:val="0"/>
          <w:numId w:val="18"/>
        </w:numPr>
        <w:jc w:val="both"/>
        <w:rPr>
          <w:rFonts w:ascii="Proxima Nova Lt" w:hAnsi="Proxima Nova Lt" w:cs="Times New Roman"/>
          <w:sz w:val="22"/>
        </w:rPr>
      </w:pPr>
      <w:r w:rsidRPr="006E2E98">
        <w:rPr>
          <w:rFonts w:ascii="Proxima Nova Lt" w:hAnsi="Proxima Nova Lt" w:cs="Times New Roman"/>
          <w:sz w:val="22"/>
        </w:rPr>
        <w:t xml:space="preserve">How does the proposed project fit into the overall Berthoud Community? </w:t>
      </w:r>
      <w:r w:rsidR="004339FE">
        <w:rPr>
          <w:rFonts w:ascii="Proxima Nova Lt" w:hAnsi="Proxima Nova Lt" w:cs="Times New Roman"/>
          <w:sz w:val="22"/>
        </w:rPr>
        <w:t xml:space="preserve"> </w:t>
      </w:r>
      <w:r w:rsidRPr="006E2E98">
        <w:rPr>
          <w:rFonts w:ascii="Proxima Nova Lt" w:hAnsi="Proxima Nova Lt" w:cs="Times New Roman"/>
          <w:sz w:val="22"/>
        </w:rPr>
        <w:t xml:space="preserve">Look at your project as a single piece of a much larger puzzle. Consider open space, parks, trail connectivity / walkability, transportation connectivity, and sense of community, sense of place. </w:t>
      </w:r>
      <w:r w:rsidR="00A948C7" w:rsidRPr="006E2E98">
        <w:rPr>
          <w:rFonts w:ascii="Proxima Nova Lt" w:hAnsi="Proxima Nova Lt" w:cs="Times New Roman"/>
          <w:sz w:val="22"/>
        </w:rPr>
        <w:t xml:space="preserve"> </w:t>
      </w:r>
    </w:p>
    <w:p w14:paraId="2B01B588" w14:textId="77777777" w:rsidR="00745AE2" w:rsidRPr="006E2E98" w:rsidRDefault="00745AE2" w:rsidP="00747489">
      <w:pPr>
        <w:pStyle w:val="ListParagraph"/>
        <w:numPr>
          <w:ilvl w:val="0"/>
          <w:numId w:val="18"/>
        </w:numPr>
        <w:jc w:val="both"/>
        <w:rPr>
          <w:rFonts w:ascii="Proxima Nova Lt" w:hAnsi="Proxima Nova Lt" w:cs="Times New Roman"/>
          <w:sz w:val="22"/>
        </w:rPr>
      </w:pPr>
      <w:r w:rsidRPr="006E2E98">
        <w:rPr>
          <w:rFonts w:ascii="Proxima Nova Lt" w:hAnsi="Proxima Nova Lt" w:cs="Times New Roman"/>
          <w:sz w:val="22"/>
        </w:rPr>
        <w:t>How is this proposed development or subdivision taking into consideration adjacent lots, whether developed or undeveloped?</w:t>
      </w:r>
    </w:p>
    <w:p w14:paraId="488ABF89" w14:textId="038BCEE6" w:rsidR="00747489" w:rsidRPr="006E2E98" w:rsidRDefault="00A848D6" w:rsidP="00A848D6">
      <w:pPr>
        <w:pStyle w:val="ListParagraph"/>
        <w:numPr>
          <w:ilvl w:val="0"/>
          <w:numId w:val="18"/>
        </w:numPr>
        <w:jc w:val="both"/>
        <w:rPr>
          <w:rFonts w:ascii="Proxima Nova Lt" w:hAnsi="Proxima Nova Lt" w:cs="Times New Roman"/>
          <w:sz w:val="22"/>
        </w:rPr>
      </w:pPr>
      <w:r w:rsidRPr="006E2E98">
        <w:rPr>
          <w:rFonts w:ascii="Proxima Nova Lt" w:hAnsi="Proxima Nova Lt" w:cs="Times New Roman"/>
          <w:sz w:val="22"/>
        </w:rPr>
        <w:t>How</w:t>
      </w:r>
      <w:r w:rsidR="0030724C" w:rsidRPr="006E2E98">
        <w:rPr>
          <w:rFonts w:ascii="Proxima Nova Lt" w:hAnsi="Proxima Nova Lt" w:cs="Times New Roman"/>
          <w:sz w:val="22"/>
        </w:rPr>
        <w:t xml:space="preserve"> is the proposal </w:t>
      </w:r>
      <w:r w:rsidRPr="006E2E98">
        <w:rPr>
          <w:rFonts w:ascii="Proxima Nova Lt" w:hAnsi="Proxima Nova Lt" w:cs="Times New Roman"/>
          <w:sz w:val="22"/>
        </w:rPr>
        <w:t>contributing to a</w:t>
      </w:r>
      <w:r w:rsidR="0030724C" w:rsidRPr="006E2E98">
        <w:rPr>
          <w:rFonts w:ascii="Proxima Nova Lt" w:hAnsi="Proxima Nova Lt" w:cs="Times New Roman"/>
          <w:sz w:val="22"/>
        </w:rPr>
        <w:t xml:space="preserve"> livable community?</w:t>
      </w:r>
      <w:r w:rsidR="00FE48B9" w:rsidRPr="006E2E98">
        <w:rPr>
          <w:rFonts w:ascii="Proxima Nova Lt" w:hAnsi="Proxima Nova Lt" w:cs="Times New Roman"/>
          <w:sz w:val="22"/>
        </w:rPr>
        <w:t xml:space="preserve"> (See the Development Code for the definition of ‘</w:t>
      </w:r>
      <w:r w:rsidRPr="006E2E98">
        <w:rPr>
          <w:rFonts w:ascii="Proxima Nova Lt" w:hAnsi="Proxima Nova Lt" w:cs="Times New Roman"/>
          <w:sz w:val="22"/>
        </w:rPr>
        <w:t>livability</w:t>
      </w:r>
      <w:r w:rsidR="00FE48B9" w:rsidRPr="006E2E98">
        <w:rPr>
          <w:rFonts w:ascii="Proxima Nova Lt" w:hAnsi="Proxima Nova Lt" w:cs="Times New Roman"/>
          <w:sz w:val="22"/>
        </w:rPr>
        <w:t>’)</w:t>
      </w:r>
      <w:r w:rsidRPr="006E2E98">
        <w:rPr>
          <w:rFonts w:ascii="Proxima Nova Lt" w:hAnsi="Proxima Nova Lt" w:cs="Times New Roman"/>
          <w:sz w:val="22"/>
        </w:rPr>
        <w:t>.</w:t>
      </w:r>
    </w:p>
    <w:p w14:paraId="1625CBBD" w14:textId="77777777" w:rsidR="006E2E98" w:rsidRPr="006E2E98" w:rsidRDefault="006E2E98" w:rsidP="004339FE">
      <w:pPr>
        <w:pStyle w:val="ListParagraph"/>
        <w:ind w:left="826" w:firstLine="0"/>
        <w:jc w:val="both"/>
        <w:rPr>
          <w:rFonts w:ascii="Proxima Nova Lt" w:hAnsi="Proxima Nova Lt" w:cs="Times New Roman"/>
          <w:sz w:val="22"/>
        </w:rPr>
      </w:pPr>
    </w:p>
    <w:p w14:paraId="2D756434" w14:textId="2B23BFC7" w:rsidR="00226B18" w:rsidRPr="006E2E98" w:rsidRDefault="00A948C7" w:rsidP="00747489">
      <w:pPr>
        <w:jc w:val="both"/>
        <w:rPr>
          <w:rFonts w:ascii="Proxima Nova Lt" w:hAnsi="Proxima Nova Lt" w:cs="Times New Roman"/>
          <w:sz w:val="22"/>
        </w:rPr>
      </w:pPr>
      <w:r w:rsidRPr="006E2E98">
        <w:rPr>
          <w:rFonts w:ascii="Proxima Nova Lt" w:hAnsi="Proxima Nova Lt" w:cs="Times New Roman"/>
          <w:sz w:val="22"/>
        </w:rPr>
        <w:t xml:space="preserve">d. </w:t>
      </w:r>
      <w:r w:rsidR="00226B18" w:rsidRPr="006230A7">
        <w:rPr>
          <w:rFonts w:ascii="Proxima Nova Lt" w:hAnsi="Proxima Nova Lt" w:cs="Times New Roman"/>
          <w:b/>
          <w:bCs/>
          <w:sz w:val="22"/>
        </w:rPr>
        <w:t>Traffic Questions</w:t>
      </w:r>
      <w:r w:rsidR="00226B18" w:rsidRPr="006E2E98">
        <w:rPr>
          <w:rFonts w:ascii="Proxima Nova Lt" w:hAnsi="Proxima Nova Lt" w:cs="Times New Roman"/>
          <w:sz w:val="22"/>
        </w:rPr>
        <w:t>.  Note that your responses to these questions will help determine if a traffic impact study or a narrative describing the anticipated traffic is needed with the formal application. Answer to the best of your ability based on preliminary traffic planning.</w:t>
      </w:r>
    </w:p>
    <w:p w14:paraId="0B91DCA3" w14:textId="77777777" w:rsidR="00226B18" w:rsidRPr="006E2E98" w:rsidRDefault="00226B18" w:rsidP="00747489">
      <w:pPr>
        <w:pStyle w:val="ListParagraph"/>
        <w:numPr>
          <w:ilvl w:val="0"/>
          <w:numId w:val="19"/>
        </w:numPr>
        <w:jc w:val="both"/>
        <w:rPr>
          <w:rFonts w:ascii="Proxima Nova Lt" w:hAnsi="Proxima Nova Lt" w:cs="Times New Roman"/>
          <w:sz w:val="22"/>
        </w:rPr>
      </w:pPr>
      <w:r w:rsidRPr="006E2E98">
        <w:rPr>
          <w:rFonts w:ascii="Proxima Nova Lt" w:hAnsi="Proxima Nova Lt" w:cs="Times New Roman"/>
          <w:sz w:val="22"/>
        </w:rPr>
        <w:t xml:space="preserve">Describe the current access to the property and where proposed access </w:t>
      </w:r>
      <w:proofErr w:type="gramStart"/>
      <w:r w:rsidRPr="006E2E98">
        <w:rPr>
          <w:rFonts w:ascii="Proxima Nova Lt" w:hAnsi="Proxima Nova Lt" w:cs="Times New Roman"/>
          <w:sz w:val="22"/>
        </w:rPr>
        <w:t>are</w:t>
      </w:r>
      <w:proofErr w:type="gramEnd"/>
      <w:r w:rsidRPr="006E2E98">
        <w:rPr>
          <w:rFonts w:ascii="Proxima Nova Lt" w:hAnsi="Proxima Nova Lt" w:cs="Times New Roman"/>
          <w:sz w:val="22"/>
        </w:rPr>
        <w:t xml:space="preserve"> planned. </w:t>
      </w:r>
    </w:p>
    <w:p w14:paraId="75CA001A" w14:textId="77777777" w:rsidR="00226B18" w:rsidRPr="006E2E98" w:rsidRDefault="00226B18" w:rsidP="00747489">
      <w:pPr>
        <w:pStyle w:val="ListParagraph"/>
        <w:numPr>
          <w:ilvl w:val="0"/>
          <w:numId w:val="19"/>
        </w:numPr>
        <w:jc w:val="both"/>
        <w:rPr>
          <w:rFonts w:ascii="Proxima Nova Lt" w:hAnsi="Proxima Nova Lt" w:cs="Times New Roman"/>
          <w:sz w:val="22"/>
        </w:rPr>
      </w:pPr>
      <w:r w:rsidRPr="006E2E98">
        <w:rPr>
          <w:rFonts w:ascii="Proxima Nova Lt" w:hAnsi="Proxima Nova Lt" w:cs="Times New Roman"/>
          <w:sz w:val="22"/>
        </w:rPr>
        <w:t>Describe how many roundtrips/</w:t>
      </w:r>
      <w:proofErr w:type="gramStart"/>
      <w:r w:rsidRPr="006E2E98">
        <w:rPr>
          <w:rFonts w:ascii="Proxima Nova Lt" w:hAnsi="Proxima Nova Lt" w:cs="Times New Roman"/>
          <w:sz w:val="22"/>
        </w:rPr>
        <w:t>day</w:t>
      </w:r>
      <w:proofErr w:type="gramEnd"/>
      <w:r w:rsidRPr="006E2E98">
        <w:rPr>
          <w:rFonts w:ascii="Proxima Nova Lt" w:hAnsi="Proxima Nova Lt" w:cs="Times New Roman"/>
          <w:sz w:val="22"/>
        </w:rPr>
        <w:t xml:space="preserve"> are expected for each vehicle type: Passenger Cars/Pickups, Tandem Trucks, Semi-Truck/Trailer/RV (Roundtrip = 1 trip in and 1 trip out of site) </w:t>
      </w:r>
    </w:p>
    <w:p w14:paraId="6172C9B3" w14:textId="77777777" w:rsidR="00226B18" w:rsidRPr="006E2E98" w:rsidRDefault="00226B18" w:rsidP="00747489">
      <w:pPr>
        <w:pStyle w:val="ListParagraph"/>
        <w:numPr>
          <w:ilvl w:val="1"/>
          <w:numId w:val="19"/>
        </w:numPr>
        <w:jc w:val="both"/>
        <w:rPr>
          <w:rFonts w:ascii="Proxima Nova Lt" w:hAnsi="Proxima Nova Lt" w:cs="Times New Roman"/>
          <w:sz w:val="22"/>
        </w:rPr>
      </w:pPr>
      <w:r w:rsidRPr="006E2E98">
        <w:rPr>
          <w:rFonts w:ascii="Proxima Nova Lt" w:hAnsi="Proxima Nova Lt" w:cs="Times New Roman"/>
          <w:sz w:val="22"/>
        </w:rPr>
        <w:t xml:space="preserve">During construction </w:t>
      </w:r>
    </w:p>
    <w:p w14:paraId="0BB0B35E" w14:textId="77777777" w:rsidR="00226B18" w:rsidRPr="006E2E98" w:rsidRDefault="00226B18" w:rsidP="00747489">
      <w:pPr>
        <w:pStyle w:val="ListParagraph"/>
        <w:numPr>
          <w:ilvl w:val="1"/>
          <w:numId w:val="19"/>
        </w:numPr>
        <w:jc w:val="both"/>
        <w:rPr>
          <w:rFonts w:ascii="Proxima Nova Lt" w:hAnsi="Proxima Nova Lt" w:cs="Times New Roman"/>
          <w:sz w:val="22"/>
        </w:rPr>
      </w:pPr>
      <w:r w:rsidRPr="006E2E98">
        <w:rPr>
          <w:rFonts w:ascii="Proxima Nova Lt" w:hAnsi="Proxima Nova Lt" w:cs="Times New Roman"/>
          <w:sz w:val="22"/>
        </w:rPr>
        <w:t xml:space="preserve">At each phase of development </w:t>
      </w:r>
    </w:p>
    <w:p w14:paraId="14DDE0BD" w14:textId="77777777" w:rsidR="00226B18" w:rsidRPr="006E2E98" w:rsidRDefault="00226B18" w:rsidP="00747489">
      <w:pPr>
        <w:pStyle w:val="ListParagraph"/>
        <w:numPr>
          <w:ilvl w:val="1"/>
          <w:numId w:val="19"/>
        </w:numPr>
        <w:jc w:val="both"/>
        <w:rPr>
          <w:rFonts w:ascii="Proxima Nova Lt" w:hAnsi="Proxima Nova Lt" w:cs="Times New Roman"/>
          <w:sz w:val="22"/>
        </w:rPr>
      </w:pPr>
      <w:r w:rsidRPr="006E2E98">
        <w:rPr>
          <w:rFonts w:ascii="Proxima Nova Lt" w:hAnsi="Proxima Nova Lt" w:cs="Times New Roman"/>
          <w:sz w:val="22"/>
        </w:rPr>
        <w:t>At full development completion / during site operation</w:t>
      </w:r>
    </w:p>
    <w:p w14:paraId="4276AA52" w14:textId="75C0C534" w:rsidR="00226B18" w:rsidRPr="006E2E98" w:rsidRDefault="00226B18" w:rsidP="00747489">
      <w:pPr>
        <w:pStyle w:val="ListParagraph"/>
        <w:numPr>
          <w:ilvl w:val="0"/>
          <w:numId w:val="19"/>
        </w:numPr>
        <w:jc w:val="both"/>
        <w:rPr>
          <w:rFonts w:ascii="Proxima Nova Lt" w:hAnsi="Proxima Nova Lt" w:cs="Times New Roman"/>
          <w:sz w:val="22"/>
        </w:rPr>
      </w:pPr>
      <w:r w:rsidRPr="006E2E98">
        <w:rPr>
          <w:rFonts w:ascii="Proxima Nova Lt" w:hAnsi="Proxima Nova Lt" w:cs="Times New Roman"/>
          <w:sz w:val="22"/>
        </w:rPr>
        <w:t xml:space="preserve">Describe the expected travel routes for site traffic and the travel distribution along the routes (e.g., 50% of traffic will come from the north, 20% from the south, 30% from the east, etc.) </w:t>
      </w:r>
    </w:p>
    <w:p w14:paraId="40C24240" w14:textId="77777777" w:rsidR="00747489" w:rsidRPr="006E2E98" w:rsidRDefault="00747489" w:rsidP="00747489">
      <w:pPr>
        <w:pStyle w:val="ListParagraph"/>
        <w:ind w:left="826" w:firstLine="0"/>
        <w:jc w:val="both"/>
        <w:rPr>
          <w:rFonts w:ascii="Proxima Nova Lt" w:hAnsi="Proxima Nova Lt" w:cs="Times New Roman"/>
          <w:sz w:val="22"/>
        </w:rPr>
      </w:pPr>
    </w:p>
    <w:p w14:paraId="5D70E1A8" w14:textId="0D461C56" w:rsidR="00226B18" w:rsidRPr="006E2E98" w:rsidRDefault="00747489" w:rsidP="00747489">
      <w:pPr>
        <w:ind w:left="106" w:firstLine="0"/>
        <w:jc w:val="both"/>
        <w:rPr>
          <w:rFonts w:ascii="Proxima Nova Lt" w:hAnsi="Proxima Nova Lt" w:cs="Times New Roman"/>
          <w:sz w:val="22"/>
        </w:rPr>
      </w:pPr>
      <w:r w:rsidRPr="006E2E98">
        <w:rPr>
          <w:rFonts w:ascii="Proxima Nova Lt" w:hAnsi="Proxima Nova Lt" w:cs="Times New Roman"/>
          <w:sz w:val="22"/>
        </w:rPr>
        <w:t xml:space="preserve">e. </w:t>
      </w:r>
      <w:r w:rsidR="00226B18" w:rsidRPr="006230A7">
        <w:rPr>
          <w:rFonts w:ascii="Proxima Nova Lt" w:hAnsi="Proxima Nova Lt" w:cs="Times New Roman"/>
          <w:b/>
          <w:bCs/>
          <w:sz w:val="22"/>
        </w:rPr>
        <w:t>Utilities and Engineering Questions</w:t>
      </w:r>
      <w:r w:rsidR="00226B18" w:rsidRPr="006E2E98">
        <w:rPr>
          <w:rFonts w:ascii="Proxima Nova Lt" w:hAnsi="Proxima Nova Lt" w:cs="Times New Roman"/>
          <w:sz w:val="22"/>
        </w:rPr>
        <w:t>. Responses to these questions will help identify existing infrastructure and provide you with insight into utility connectivity needs for your proposed development.</w:t>
      </w:r>
    </w:p>
    <w:p w14:paraId="4E8DCA04" w14:textId="1B9041AC" w:rsidR="00226B18" w:rsidRPr="006E2E98" w:rsidRDefault="00226B18" w:rsidP="00747489">
      <w:pPr>
        <w:pStyle w:val="ListParagraph"/>
        <w:numPr>
          <w:ilvl w:val="0"/>
          <w:numId w:val="20"/>
        </w:numPr>
        <w:jc w:val="both"/>
        <w:rPr>
          <w:rFonts w:ascii="Proxima Nova Lt" w:hAnsi="Proxima Nova Lt" w:cs="Times New Roman"/>
          <w:sz w:val="22"/>
        </w:rPr>
      </w:pPr>
      <w:r w:rsidRPr="006E2E98">
        <w:rPr>
          <w:rFonts w:ascii="Proxima Nova Lt" w:hAnsi="Proxima Nova Lt" w:cs="Times New Roman"/>
          <w:sz w:val="22"/>
        </w:rPr>
        <w:t xml:space="preserve">Describe the plans for </w:t>
      </w:r>
      <w:r w:rsidR="00091E4B" w:rsidRPr="006E2E98">
        <w:rPr>
          <w:rFonts w:ascii="Proxima Nova Lt" w:hAnsi="Proxima Nova Lt" w:cs="Times New Roman"/>
          <w:sz w:val="22"/>
        </w:rPr>
        <w:t>storm</w:t>
      </w:r>
      <w:r w:rsidR="00D30EC8" w:rsidRPr="006E2E98">
        <w:rPr>
          <w:rFonts w:ascii="Proxima Nova Lt" w:hAnsi="Proxima Nova Lt" w:cs="Times New Roman"/>
          <w:sz w:val="22"/>
        </w:rPr>
        <w:t xml:space="preserve">water quality treatment </w:t>
      </w:r>
      <w:r w:rsidRPr="006E2E98">
        <w:rPr>
          <w:rFonts w:ascii="Proxima Nova Lt" w:hAnsi="Proxima Nova Lt" w:cs="Times New Roman"/>
          <w:sz w:val="22"/>
        </w:rPr>
        <w:t>and</w:t>
      </w:r>
      <w:r w:rsidR="00DE4685" w:rsidRPr="006E2E98">
        <w:rPr>
          <w:rFonts w:ascii="Proxima Nova Lt" w:hAnsi="Proxima Nova Lt" w:cs="Times New Roman"/>
          <w:sz w:val="22"/>
        </w:rPr>
        <w:t xml:space="preserve">/or </w:t>
      </w:r>
      <w:r w:rsidRPr="006E2E98">
        <w:rPr>
          <w:rFonts w:ascii="Proxima Nova Lt" w:hAnsi="Proxima Nova Lt" w:cs="Times New Roman"/>
          <w:sz w:val="22"/>
        </w:rPr>
        <w:t>release of storm water runoff</w:t>
      </w:r>
      <w:r w:rsidR="00DE4685" w:rsidRPr="006E2E98">
        <w:rPr>
          <w:rFonts w:ascii="Proxima Nova Lt" w:hAnsi="Proxima Nova Lt" w:cs="Times New Roman"/>
          <w:sz w:val="22"/>
        </w:rPr>
        <w:t xml:space="preserve"> if applicable.</w:t>
      </w:r>
    </w:p>
    <w:p w14:paraId="308BC915" w14:textId="5C76DA3C" w:rsidR="00226B18" w:rsidRPr="006E2E98" w:rsidRDefault="00226B18" w:rsidP="00747489">
      <w:pPr>
        <w:pStyle w:val="ListParagraph"/>
        <w:numPr>
          <w:ilvl w:val="0"/>
          <w:numId w:val="20"/>
        </w:numPr>
        <w:jc w:val="both"/>
        <w:rPr>
          <w:rFonts w:ascii="Proxima Nova Lt" w:hAnsi="Proxima Nova Lt" w:cs="Times New Roman"/>
          <w:sz w:val="22"/>
        </w:rPr>
      </w:pPr>
      <w:r w:rsidRPr="006E2E98">
        <w:rPr>
          <w:rFonts w:ascii="Proxima Nova Lt" w:hAnsi="Proxima Nova Lt" w:cs="Times New Roman"/>
          <w:sz w:val="22"/>
        </w:rPr>
        <w:t xml:space="preserve">Describe the proposed drinking water source on the property and connection. </w:t>
      </w:r>
    </w:p>
    <w:p w14:paraId="7DADE4FF" w14:textId="5B0AA7FD" w:rsidR="00226B18" w:rsidRPr="006E2E98" w:rsidRDefault="00226B18" w:rsidP="00747489">
      <w:pPr>
        <w:pStyle w:val="ListParagraph"/>
        <w:numPr>
          <w:ilvl w:val="0"/>
          <w:numId w:val="20"/>
        </w:numPr>
        <w:jc w:val="both"/>
        <w:rPr>
          <w:rFonts w:ascii="Proxima Nova Lt" w:hAnsi="Proxima Nova Lt" w:cs="Times New Roman"/>
          <w:sz w:val="22"/>
        </w:rPr>
      </w:pPr>
      <w:r w:rsidRPr="006E2E98">
        <w:rPr>
          <w:rFonts w:ascii="Proxima Nova Lt" w:hAnsi="Proxima Nova Lt" w:cs="Times New Roman"/>
          <w:sz w:val="22"/>
        </w:rPr>
        <w:t xml:space="preserve">Describe the water associated with the property and how the water dedication requirements will be met. </w:t>
      </w:r>
    </w:p>
    <w:p w14:paraId="1336F796" w14:textId="72EA9434" w:rsidR="00226B18" w:rsidRDefault="00226B18" w:rsidP="00747489">
      <w:pPr>
        <w:pStyle w:val="ListParagraph"/>
        <w:numPr>
          <w:ilvl w:val="0"/>
          <w:numId w:val="20"/>
        </w:numPr>
        <w:jc w:val="both"/>
        <w:rPr>
          <w:rFonts w:ascii="Proxima Nova Lt" w:hAnsi="Proxima Nova Lt" w:cs="Times New Roman"/>
          <w:sz w:val="22"/>
        </w:rPr>
      </w:pPr>
      <w:r w:rsidRPr="00747489">
        <w:rPr>
          <w:rFonts w:ascii="Proxima Nova Lt" w:hAnsi="Proxima Nova Lt" w:cs="Times New Roman"/>
          <w:sz w:val="22"/>
        </w:rPr>
        <w:t xml:space="preserve">Describe the proposed sewage disposal system and connection. </w:t>
      </w:r>
    </w:p>
    <w:p w14:paraId="025600CA" w14:textId="77777777" w:rsidR="00C505BF" w:rsidRPr="00747489" w:rsidRDefault="00C505BF" w:rsidP="00C505BF">
      <w:pPr>
        <w:pStyle w:val="ListParagraph"/>
        <w:ind w:left="826" w:firstLine="0"/>
        <w:jc w:val="both"/>
        <w:rPr>
          <w:rFonts w:ascii="Proxima Nova Lt" w:hAnsi="Proxima Nova Lt" w:cs="Times New Roman"/>
          <w:sz w:val="22"/>
        </w:rPr>
      </w:pPr>
    </w:p>
    <w:p w14:paraId="26628D98" w14:textId="08DBA21D" w:rsidR="00AC7F4C" w:rsidRPr="006E2E98" w:rsidRDefault="00AC7F4C" w:rsidP="00990C19">
      <w:pPr>
        <w:pStyle w:val="ListParagraph"/>
        <w:numPr>
          <w:ilvl w:val="0"/>
          <w:numId w:val="13"/>
        </w:numPr>
        <w:jc w:val="both"/>
        <w:rPr>
          <w:rFonts w:ascii="Proxima Nova Lt" w:hAnsi="Proxima Nova Lt" w:cs="Times New Roman"/>
          <w:sz w:val="22"/>
        </w:rPr>
      </w:pPr>
      <w:r w:rsidRPr="006230A7">
        <w:rPr>
          <w:rFonts w:ascii="Proxima Nova Lt" w:hAnsi="Proxima Nova Lt" w:cs="Times New Roman"/>
          <w:b/>
          <w:bCs/>
          <w:sz w:val="22"/>
        </w:rPr>
        <w:t>Concept map</w:t>
      </w:r>
      <w:r w:rsidRPr="006E2E98">
        <w:rPr>
          <w:rFonts w:ascii="Proxima Nova Lt" w:hAnsi="Proxima Nova Lt" w:cs="Times New Roman"/>
          <w:sz w:val="22"/>
        </w:rPr>
        <w:t xml:space="preserve"> illustrating the proposed development in relation to the property and surrounding properties</w:t>
      </w:r>
      <w:r w:rsidR="00CF3FCA" w:rsidRPr="006E2E98">
        <w:rPr>
          <w:rFonts w:ascii="Proxima Nova Lt" w:hAnsi="Proxima Nova Lt" w:cs="Times New Roman"/>
          <w:sz w:val="22"/>
        </w:rPr>
        <w:t>.</w:t>
      </w:r>
    </w:p>
    <w:p w14:paraId="30980510" w14:textId="77777777" w:rsidR="00990C19" w:rsidRPr="006E2E98" w:rsidRDefault="00CF3FCA" w:rsidP="00747489">
      <w:pPr>
        <w:pStyle w:val="ListParagraph"/>
        <w:numPr>
          <w:ilvl w:val="0"/>
          <w:numId w:val="21"/>
        </w:numPr>
        <w:jc w:val="both"/>
        <w:rPr>
          <w:rFonts w:ascii="Proxima Nova Lt" w:hAnsi="Proxima Nova Lt" w:cs="Times New Roman"/>
          <w:sz w:val="22"/>
        </w:rPr>
      </w:pPr>
      <w:r w:rsidRPr="006E2E98">
        <w:rPr>
          <w:rFonts w:ascii="Proxima Nova Lt" w:hAnsi="Proxima Nova Lt" w:cs="Times New Roman"/>
          <w:sz w:val="22"/>
        </w:rPr>
        <w:t>Existing and proposed structures, sizes and uses</w:t>
      </w:r>
    </w:p>
    <w:p w14:paraId="316EAC81" w14:textId="77777777" w:rsidR="00990C19" w:rsidRPr="006E2E98" w:rsidRDefault="00CF3FCA" w:rsidP="00747489">
      <w:pPr>
        <w:pStyle w:val="ListParagraph"/>
        <w:numPr>
          <w:ilvl w:val="0"/>
          <w:numId w:val="21"/>
        </w:numPr>
        <w:jc w:val="both"/>
        <w:rPr>
          <w:rFonts w:ascii="Proxima Nova Lt" w:hAnsi="Proxima Nova Lt" w:cs="Times New Roman"/>
          <w:sz w:val="22"/>
        </w:rPr>
      </w:pPr>
      <w:r w:rsidRPr="006E2E98">
        <w:rPr>
          <w:rFonts w:ascii="Proxima Nova Lt" w:hAnsi="Proxima Nova Lt" w:cs="Times New Roman"/>
          <w:sz w:val="22"/>
        </w:rPr>
        <w:t>Existing and proposed parking areas</w:t>
      </w:r>
    </w:p>
    <w:p w14:paraId="518763C5" w14:textId="77777777" w:rsidR="00990C19" w:rsidRPr="006E2E98" w:rsidRDefault="00CF3FCA" w:rsidP="00747489">
      <w:pPr>
        <w:pStyle w:val="ListParagraph"/>
        <w:numPr>
          <w:ilvl w:val="0"/>
          <w:numId w:val="21"/>
        </w:numPr>
        <w:jc w:val="both"/>
        <w:rPr>
          <w:rFonts w:ascii="Proxima Nova Lt" w:hAnsi="Proxima Nova Lt" w:cs="Times New Roman"/>
          <w:sz w:val="22"/>
        </w:rPr>
      </w:pPr>
      <w:r w:rsidRPr="006E2E98">
        <w:rPr>
          <w:rFonts w:ascii="Proxima Nova Lt" w:hAnsi="Proxima Nova Lt" w:cs="Times New Roman"/>
          <w:sz w:val="22"/>
        </w:rPr>
        <w:t>Nearest public roads with proposed and existing access points</w:t>
      </w:r>
    </w:p>
    <w:p w14:paraId="56FC7271" w14:textId="77777777" w:rsidR="00990C19" w:rsidRPr="006E2E98" w:rsidRDefault="00CF3FCA" w:rsidP="00747489">
      <w:pPr>
        <w:pStyle w:val="ListParagraph"/>
        <w:numPr>
          <w:ilvl w:val="0"/>
          <w:numId w:val="21"/>
        </w:numPr>
        <w:jc w:val="both"/>
        <w:rPr>
          <w:rFonts w:ascii="Proxima Nova Lt" w:hAnsi="Proxima Nova Lt" w:cs="Times New Roman"/>
          <w:sz w:val="22"/>
        </w:rPr>
      </w:pPr>
      <w:r w:rsidRPr="006E2E98">
        <w:rPr>
          <w:rFonts w:ascii="Proxima Nova Lt" w:hAnsi="Proxima Nova Lt" w:cs="Times New Roman"/>
          <w:sz w:val="22"/>
        </w:rPr>
        <w:t>Property boundary</w:t>
      </w:r>
    </w:p>
    <w:p w14:paraId="6F0EFFCB" w14:textId="77777777" w:rsidR="00990C19" w:rsidRPr="006E2E98" w:rsidRDefault="00CF3FCA" w:rsidP="00747489">
      <w:pPr>
        <w:pStyle w:val="ListParagraph"/>
        <w:numPr>
          <w:ilvl w:val="0"/>
          <w:numId w:val="21"/>
        </w:numPr>
        <w:jc w:val="both"/>
        <w:rPr>
          <w:rFonts w:ascii="Proxima Nova Lt" w:hAnsi="Proxima Nova Lt" w:cs="Times New Roman"/>
          <w:sz w:val="22"/>
        </w:rPr>
      </w:pPr>
      <w:r w:rsidRPr="006E2E98">
        <w:rPr>
          <w:rFonts w:ascii="Proxima Nova Lt" w:hAnsi="Proxima Nova Lt" w:cs="Times New Roman"/>
          <w:sz w:val="22"/>
        </w:rPr>
        <w:t>Known easements</w:t>
      </w:r>
    </w:p>
    <w:p w14:paraId="724F8D1B" w14:textId="6BAD32AF" w:rsidR="00990C19" w:rsidRDefault="00CF3FCA" w:rsidP="00747489">
      <w:pPr>
        <w:pStyle w:val="ListParagraph"/>
        <w:numPr>
          <w:ilvl w:val="0"/>
          <w:numId w:val="21"/>
        </w:numPr>
        <w:jc w:val="both"/>
        <w:rPr>
          <w:rFonts w:ascii="Proxima Nova Lt" w:hAnsi="Proxima Nova Lt" w:cs="Times New Roman"/>
          <w:sz w:val="22"/>
        </w:rPr>
      </w:pPr>
      <w:r w:rsidRPr="006E2E98">
        <w:rPr>
          <w:rFonts w:ascii="Proxima Nova Lt" w:hAnsi="Proxima Nova Lt" w:cs="Times New Roman"/>
          <w:sz w:val="22"/>
        </w:rPr>
        <w:t>Connection points to the existing or planned Berthoud Trails system</w:t>
      </w:r>
    </w:p>
    <w:p w14:paraId="382DFD4A" w14:textId="77777777" w:rsidR="006E2E98" w:rsidRPr="006E2E98" w:rsidRDefault="006E2E98" w:rsidP="006E2E98">
      <w:pPr>
        <w:pStyle w:val="ListParagraph"/>
        <w:ind w:left="826" w:firstLine="0"/>
        <w:jc w:val="both"/>
        <w:rPr>
          <w:rFonts w:ascii="Proxima Nova Lt" w:hAnsi="Proxima Nova Lt" w:cs="Times New Roman"/>
          <w:sz w:val="22"/>
        </w:rPr>
      </w:pPr>
    </w:p>
    <w:p w14:paraId="54869FEC" w14:textId="057D3935" w:rsidR="007907DB" w:rsidRDefault="007907DB" w:rsidP="0039679F">
      <w:pPr>
        <w:ind w:left="0" w:firstLine="0"/>
        <w:jc w:val="both"/>
        <w:rPr>
          <w:rFonts w:ascii="Proxima Nova Lt" w:hAnsi="Proxima Nova Lt" w:cs="Times New Roman"/>
          <w:b/>
          <w:bCs/>
          <w:sz w:val="22"/>
        </w:rPr>
      </w:pPr>
    </w:p>
    <w:p w14:paraId="7BEAA0E4" w14:textId="30086C03" w:rsidR="003B64D7" w:rsidRPr="006E2E98" w:rsidRDefault="00C505BF" w:rsidP="007907DB">
      <w:pPr>
        <w:ind w:left="0" w:firstLine="106"/>
        <w:jc w:val="both"/>
        <w:rPr>
          <w:rFonts w:ascii="Eames Century Modern Bold" w:hAnsi="Eames Century Modern Bold" w:cs="Times New Roman"/>
          <w:color w:val="FFFFFF" w:themeColor="background1"/>
          <w:sz w:val="28"/>
          <w:szCs w:val="28"/>
        </w:rPr>
      </w:pPr>
      <w:r>
        <w:rPr>
          <w:rFonts w:ascii="Proxima Nova Lt" w:hAnsi="Proxima Nova Lt" w:cs="Times New Roman"/>
          <w:noProof/>
          <w:sz w:val="22"/>
        </w:rPr>
        <mc:AlternateContent>
          <mc:Choice Requires="wps">
            <w:drawing>
              <wp:anchor distT="0" distB="0" distL="114300" distR="114300" simplePos="0" relativeHeight="251665408" behindDoc="1" locked="0" layoutInCell="1" allowOverlap="1" wp14:anchorId="29C81CF8" wp14:editId="4E248D0D">
                <wp:simplePos x="0" y="0"/>
                <wp:positionH relativeFrom="page">
                  <wp:align>right</wp:align>
                </wp:positionH>
                <wp:positionV relativeFrom="paragraph">
                  <wp:posOffset>-19685</wp:posOffset>
                </wp:positionV>
                <wp:extent cx="7282815" cy="309880"/>
                <wp:effectExtent l="0" t="0" r="0" b="0"/>
                <wp:wrapNone/>
                <wp:docPr id="1508330812" name="Rectangle 3"/>
                <wp:cNvGraphicFramePr/>
                <a:graphic xmlns:a="http://schemas.openxmlformats.org/drawingml/2006/main">
                  <a:graphicData uri="http://schemas.microsoft.com/office/word/2010/wordprocessingShape">
                    <wps:wsp>
                      <wps:cNvSpPr/>
                      <wps:spPr>
                        <a:xfrm>
                          <a:off x="0" y="0"/>
                          <a:ext cx="7282815" cy="309880"/>
                        </a:xfrm>
                        <a:prstGeom prst="rect">
                          <a:avLst/>
                        </a:prstGeom>
                        <a:solidFill>
                          <a:srgbClr val="60AAC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3ACACD" id="Rectangle 3" o:spid="_x0000_s1026" style="position:absolute;margin-left:522.25pt;margin-top:-1.55pt;width:573.45pt;height:24.4pt;z-index:-25165107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" fillcolor="#60aace" stroked="f" strokeweight="1pt">
                <w10:wrap anchorx="page"/>
              </v:rect>
            </w:pict>
          </mc:Fallback>
        </mc:AlternateContent>
      </w:r>
      <w:r w:rsidR="003B64D7" w:rsidRPr="006E2E98">
        <w:rPr>
          <w:rFonts w:ascii="Eames Century Modern Bold" w:hAnsi="Eames Century Modern Bold" w:cs="Times New Roman"/>
          <w:color w:val="FFFFFF" w:themeColor="background1"/>
          <w:sz w:val="28"/>
          <w:szCs w:val="28"/>
        </w:rPr>
        <w:t>3: Pre-Application Meeting</w:t>
      </w:r>
      <w:r w:rsidR="0039679F" w:rsidRPr="006E2E98">
        <w:rPr>
          <w:rFonts w:ascii="Eames Century Modern Bold" w:hAnsi="Eames Century Modern Bold" w:cs="Times New Roman"/>
          <w:color w:val="FFFFFF" w:themeColor="background1"/>
          <w:sz w:val="28"/>
          <w:szCs w:val="28"/>
        </w:rPr>
        <w:t xml:space="preserve"> </w:t>
      </w:r>
    </w:p>
    <w:p w14:paraId="3EC6279E" w14:textId="1EB01577" w:rsidR="003B64D7" w:rsidRPr="00D06697" w:rsidRDefault="003B64D7" w:rsidP="00722522">
      <w:pPr>
        <w:jc w:val="both"/>
        <w:rPr>
          <w:rFonts w:ascii="Proxima Nova Lt" w:hAnsi="Proxima Nova Lt" w:cs="Times New Roman"/>
          <w:sz w:val="22"/>
        </w:rPr>
      </w:pPr>
    </w:p>
    <w:p w14:paraId="7B2F4567" w14:textId="0F1DBCBD" w:rsidR="00AC7F4C" w:rsidRDefault="00AC7F4C" w:rsidP="00722522">
      <w:pPr>
        <w:jc w:val="both"/>
        <w:rPr>
          <w:rFonts w:ascii="Proxima Nova Lt" w:hAnsi="Proxima Nova Lt" w:cs="Times New Roman"/>
          <w:sz w:val="22"/>
        </w:rPr>
      </w:pPr>
      <w:r w:rsidRPr="00D06697">
        <w:rPr>
          <w:rFonts w:ascii="Proxima Nova Lt" w:hAnsi="Proxima Nova Lt" w:cs="Times New Roman"/>
          <w:sz w:val="22"/>
        </w:rPr>
        <w:t>Upon review of the materials submitted, additional information may be requested</w:t>
      </w:r>
      <w:r w:rsidR="00CF3FCA" w:rsidRPr="00D06697">
        <w:rPr>
          <w:rFonts w:ascii="Proxima Nova Lt" w:hAnsi="Proxima Nova Lt" w:cs="Times New Roman"/>
          <w:sz w:val="22"/>
        </w:rPr>
        <w:t>,</w:t>
      </w:r>
      <w:r w:rsidRPr="00D06697">
        <w:rPr>
          <w:rFonts w:ascii="Proxima Nova Lt" w:hAnsi="Proxima Nova Lt" w:cs="Times New Roman"/>
          <w:sz w:val="22"/>
        </w:rPr>
        <w:t xml:space="preserve"> or a meeting will be scheduled.  Currently</w:t>
      </w:r>
      <w:r w:rsidR="003B64D7" w:rsidRPr="00D06697">
        <w:rPr>
          <w:rFonts w:ascii="Proxima Nova Lt" w:hAnsi="Proxima Nova Lt" w:cs="Times New Roman"/>
          <w:sz w:val="22"/>
        </w:rPr>
        <w:t>,</w:t>
      </w:r>
      <w:r w:rsidRPr="00D06697">
        <w:rPr>
          <w:rFonts w:ascii="Proxima Nova Lt" w:hAnsi="Proxima Nova Lt" w:cs="Times New Roman"/>
          <w:sz w:val="22"/>
        </w:rPr>
        <w:t xml:space="preserve"> </w:t>
      </w:r>
      <w:r w:rsidR="00F5474F" w:rsidRPr="00D06697">
        <w:rPr>
          <w:rFonts w:ascii="Proxima Nova Lt" w:hAnsi="Proxima Nova Lt" w:cs="Times New Roman"/>
          <w:sz w:val="22"/>
        </w:rPr>
        <w:t>Pre-Application</w:t>
      </w:r>
      <w:r w:rsidRPr="00D06697">
        <w:rPr>
          <w:rFonts w:ascii="Proxima Nova Lt" w:hAnsi="Proxima Nova Lt" w:cs="Times New Roman"/>
          <w:sz w:val="22"/>
        </w:rPr>
        <w:t xml:space="preserve"> </w:t>
      </w:r>
      <w:r w:rsidR="00697CC2">
        <w:rPr>
          <w:rFonts w:ascii="Proxima Nova Lt" w:hAnsi="Proxima Nova Lt" w:cs="Times New Roman"/>
          <w:sz w:val="22"/>
        </w:rPr>
        <w:t>M</w:t>
      </w:r>
      <w:r w:rsidRPr="00D06697">
        <w:rPr>
          <w:rFonts w:ascii="Proxima Nova Lt" w:hAnsi="Proxima Nova Lt" w:cs="Times New Roman"/>
          <w:sz w:val="22"/>
        </w:rPr>
        <w:t xml:space="preserve">eetings are held </w:t>
      </w:r>
      <w:r w:rsidRPr="00D06697">
        <w:rPr>
          <w:rFonts w:ascii="Proxima Nova Lt" w:hAnsi="Proxima Nova Lt" w:cs="Times New Roman"/>
          <w:color w:val="auto"/>
          <w:sz w:val="22"/>
        </w:rPr>
        <w:t xml:space="preserve">on Thursdays </w:t>
      </w:r>
      <w:r w:rsidR="00F5474F" w:rsidRPr="00D06697">
        <w:rPr>
          <w:rFonts w:ascii="Proxima Nova Lt" w:hAnsi="Proxima Nova Lt" w:cs="Times New Roman"/>
          <w:color w:val="auto"/>
          <w:sz w:val="22"/>
        </w:rPr>
        <w:t>at 11:00</w:t>
      </w:r>
      <w:r w:rsidR="00D06697">
        <w:rPr>
          <w:rFonts w:ascii="Proxima Nova Lt" w:hAnsi="Proxima Nova Lt" w:cs="Times New Roman"/>
          <w:color w:val="auto"/>
          <w:sz w:val="22"/>
        </w:rPr>
        <w:t xml:space="preserve"> </w:t>
      </w:r>
      <w:r w:rsidR="00F5474F" w:rsidRPr="00D06697">
        <w:rPr>
          <w:rFonts w:ascii="Proxima Nova Lt" w:hAnsi="Proxima Nova Lt" w:cs="Times New Roman"/>
          <w:color w:val="auto"/>
          <w:sz w:val="22"/>
        </w:rPr>
        <w:t>a.m.</w:t>
      </w:r>
      <w:r w:rsidR="007926B9" w:rsidRPr="00D06697">
        <w:rPr>
          <w:rFonts w:ascii="Proxima Nova Lt" w:hAnsi="Proxima Nova Lt" w:cs="Times New Roman"/>
          <w:color w:val="auto"/>
          <w:sz w:val="22"/>
        </w:rPr>
        <w:t xml:space="preserve"> </w:t>
      </w:r>
      <w:r w:rsidR="00071ED3" w:rsidRPr="00D06697">
        <w:rPr>
          <w:rFonts w:ascii="Proxima Nova Lt" w:hAnsi="Proxima Nova Lt" w:cs="Times New Roman"/>
          <w:color w:val="auto"/>
          <w:sz w:val="22"/>
        </w:rPr>
        <w:t>and 12:00</w:t>
      </w:r>
      <w:r w:rsidR="00D06697">
        <w:rPr>
          <w:rFonts w:ascii="Proxima Nova Lt" w:hAnsi="Proxima Nova Lt" w:cs="Times New Roman"/>
          <w:color w:val="auto"/>
          <w:sz w:val="22"/>
        </w:rPr>
        <w:t xml:space="preserve"> </w:t>
      </w:r>
      <w:r w:rsidR="00071ED3" w:rsidRPr="00D06697">
        <w:rPr>
          <w:rFonts w:ascii="Proxima Nova Lt" w:hAnsi="Proxima Nova Lt" w:cs="Times New Roman"/>
          <w:color w:val="auto"/>
          <w:sz w:val="22"/>
        </w:rPr>
        <w:t>p.m.</w:t>
      </w:r>
      <w:r w:rsidR="007926B9" w:rsidRPr="00D06697">
        <w:rPr>
          <w:rFonts w:ascii="Proxima Nova Lt" w:hAnsi="Proxima Nova Lt" w:cs="Times New Roman"/>
          <w:color w:val="auto"/>
          <w:sz w:val="22"/>
        </w:rPr>
        <w:t xml:space="preserve"> Each applicant will be allotted up to one hour for their </w:t>
      </w:r>
      <w:r w:rsidR="00F5474F" w:rsidRPr="00D06697">
        <w:rPr>
          <w:rFonts w:ascii="Proxima Nova Lt" w:hAnsi="Proxima Nova Lt" w:cs="Times New Roman"/>
          <w:color w:val="auto"/>
          <w:sz w:val="22"/>
        </w:rPr>
        <w:t>Pre-Application</w:t>
      </w:r>
      <w:r w:rsidR="007926B9" w:rsidRPr="00D06697">
        <w:rPr>
          <w:rFonts w:ascii="Proxima Nova Lt" w:hAnsi="Proxima Nova Lt" w:cs="Times New Roman"/>
          <w:color w:val="auto"/>
          <w:sz w:val="22"/>
        </w:rPr>
        <w:t xml:space="preserve"> </w:t>
      </w:r>
      <w:r w:rsidR="00697CC2">
        <w:rPr>
          <w:rFonts w:ascii="Proxima Nova Lt" w:hAnsi="Proxima Nova Lt" w:cs="Times New Roman"/>
          <w:color w:val="auto"/>
          <w:sz w:val="22"/>
        </w:rPr>
        <w:t>M</w:t>
      </w:r>
      <w:r w:rsidR="007926B9" w:rsidRPr="00D06697">
        <w:rPr>
          <w:rFonts w:ascii="Proxima Nova Lt" w:hAnsi="Proxima Nova Lt" w:cs="Times New Roman"/>
          <w:color w:val="auto"/>
          <w:sz w:val="22"/>
        </w:rPr>
        <w:t>eeting</w:t>
      </w:r>
      <w:r w:rsidRPr="00D06697">
        <w:rPr>
          <w:rFonts w:ascii="Proxima Nova Lt" w:hAnsi="Proxima Nova Lt" w:cs="Times New Roman"/>
          <w:color w:val="auto"/>
          <w:sz w:val="22"/>
        </w:rPr>
        <w:t>.  Complet</w:t>
      </w:r>
      <w:r w:rsidRPr="00D06697">
        <w:rPr>
          <w:rFonts w:ascii="Proxima Nova Lt" w:hAnsi="Proxima Nova Lt" w:cs="Times New Roman"/>
          <w:sz w:val="22"/>
        </w:rPr>
        <w:t>e packages will be scheduled for the next available</w:t>
      </w:r>
      <w:r w:rsidR="00F5474F" w:rsidRPr="00D06697">
        <w:rPr>
          <w:rFonts w:ascii="Proxima Nova Lt" w:hAnsi="Proxima Nova Lt" w:cs="Times New Roman"/>
          <w:sz w:val="22"/>
        </w:rPr>
        <w:t xml:space="preserve"> Pre-Application</w:t>
      </w:r>
      <w:r w:rsidRPr="00D06697">
        <w:rPr>
          <w:rFonts w:ascii="Proxima Nova Lt" w:hAnsi="Proxima Nova Lt" w:cs="Times New Roman"/>
          <w:sz w:val="22"/>
        </w:rPr>
        <w:t xml:space="preserve"> Meeting.  </w:t>
      </w:r>
    </w:p>
    <w:p w14:paraId="5CD0F54E" w14:textId="77777777" w:rsidR="00697CC2" w:rsidRPr="00D06697" w:rsidRDefault="00697CC2" w:rsidP="00722522">
      <w:pPr>
        <w:jc w:val="both"/>
        <w:rPr>
          <w:rFonts w:ascii="Proxima Nova Lt" w:hAnsi="Proxima Nova Lt" w:cs="Times New Roman"/>
          <w:sz w:val="22"/>
        </w:rPr>
      </w:pPr>
    </w:p>
    <w:p w14:paraId="7345B9F8" w14:textId="2E3FCDD0" w:rsidR="003B64D7" w:rsidRPr="006230A7" w:rsidRDefault="00697CC2" w:rsidP="00722522">
      <w:pPr>
        <w:ind w:left="106" w:firstLine="0"/>
        <w:jc w:val="both"/>
        <w:rPr>
          <w:rFonts w:ascii="Proxima Nova Lt" w:hAnsi="Proxima Nova Lt" w:cs="Times New Roman"/>
          <w:color w:val="auto"/>
          <w:sz w:val="22"/>
        </w:rPr>
      </w:pPr>
      <w:r w:rsidRPr="00D06697">
        <w:rPr>
          <w:rFonts w:ascii="Proxima Nova Lt" w:hAnsi="Proxima Nova Lt" w:cs="Times New Roman"/>
          <w:sz w:val="22"/>
        </w:rPr>
        <w:t xml:space="preserve">Both the developer and the property owner </w:t>
      </w:r>
      <w:r w:rsidR="004339FE" w:rsidRPr="006230A7">
        <w:rPr>
          <w:rFonts w:ascii="Proxima Nova Lt" w:hAnsi="Proxima Nova Lt" w:cs="Times New Roman"/>
          <w:color w:val="auto"/>
          <w:sz w:val="22"/>
        </w:rPr>
        <w:t xml:space="preserve">shall </w:t>
      </w:r>
      <w:r w:rsidRPr="006230A7">
        <w:rPr>
          <w:rFonts w:ascii="Proxima Nova Lt" w:hAnsi="Proxima Nova Lt" w:cs="Times New Roman"/>
          <w:color w:val="auto"/>
          <w:sz w:val="22"/>
        </w:rPr>
        <w:t xml:space="preserve">attend the meeting.  </w:t>
      </w:r>
      <w:r w:rsidR="004339FE" w:rsidRPr="006230A7">
        <w:rPr>
          <w:rFonts w:ascii="Proxima Nova Lt" w:hAnsi="Proxima Nova Lt" w:cs="Times New Roman"/>
          <w:color w:val="auto"/>
          <w:sz w:val="22"/>
        </w:rPr>
        <w:t>The format of the meeting will be as follows:</w:t>
      </w:r>
    </w:p>
    <w:p w14:paraId="60462738" w14:textId="77777777" w:rsidR="004339FE" w:rsidRPr="006230A7" w:rsidRDefault="004339FE" w:rsidP="00722522">
      <w:pPr>
        <w:ind w:left="106" w:firstLine="0"/>
        <w:jc w:val="both"/>
        <w:rPr>
          <w:rFonts w:ascii="Proxima Nova Lt" w:hAnsi="Proxima Nova Lt" w:cs="Times New Roman"/>
          <w:color w:val="auto"/>
          <w:sz w:val="22"/>
        </w:rPr>
      </w:pPr>
    </w:p>
    <w:p w14:paraId="146BDB69" w14:textId="04B4F163" w:rsidR="004339FE" w:rsidRPr="006230A7" w:rsidRDefault="004339FE" w:rsidP="004339FE">
      <w:pPr>
        <w:pStyle w:val="ListParagraph"/>
        <w:numPr>
          <w:ilvl w:val="3"/>
          <w:numId w:val="12"/>
        </w:numPr>
        <w:ind w:left="1224"/>
        <w:jc w:val="both"/>
        <w:rPr>
          <w:rFonts w:ascii="Proxima Nova Lt" w:hAnsi="Proxima Nova Lt" w:cs="Times New Roman"/>
          <w:color w:val="auto"/>
          <w:sz w:val="22"/>
        </w:rPr>
      </w:pPr>
      <w:proofErr w:type="gramStart"/>
      <w:r w:rsidRPr="006230A7">
        <w:rPr>
          <w:rFonts w:ascii="Proxima Nova Lt" w:hAnsi="Proxima Nova Lt" w:cs="Times New Roman"/>
          <w:color w:val="auto"/>
          <w:sz w:val="22"/>
        </w:rPr>
        <w:t>Introductions</w:t>
      </w:r>
      <w:proofErr w:type="gramEnd"/>
    </w:p>
    <w:p w14:paraId="2030CD36" w14:textId="6A802A07" w:rsidR="004339FE" w:rsidRPr="006230A7" w:rsidRDefault="004339FE" w:rsidP="004339FE">
      <w:pPr>
        <w:pStyle w:val="ListParagraph"/>
        <w:numPr>
          <w:ilvl w:val="3"/>
          <w:numId w:val="12"/>
        </w:numPr>
        <w:ind w:left="1224"/>
        <w:jc w:val="both"/>
        <w:rPr>
          <w:rFonts w:ascii="Proxima Nova Lt" w:hAnsi="Proxima Nova Lt" w:cs="Times New Roman"/>
          <w:color w:val="auto"/>
          <w:sz w:val="22"/>
        </w:rPr>
      </w:pPr>
      <w:r w:rsidRPr="006230A7">
        <w:rPr>
          <w:rFonts w:ascii="Proxima Nova Lt" w:hAnsi="Proxima Nova Lt" w:cs="Times New Roman"/>
          <w:color w:val="auto"/>
          <w:sz w:val="22"/>
        </w:rPr>
        <w:t>Applicant to present details of the proposal and how the project meets the intent of the master plans, comprehensive plan, and land use code.  Applicant to utilize the questions found in the Pre-Application questionnaire and present findings.</w:t>
      </w:r>
    </w:p>
    <w:p w14:paraId="2E2B49F3" w14:textId="02C3C75D" w:rsidR="004339FE" w:rsidRPr="006230A7" w:rsidRDefault="004339FE" w:rsidP="004339FE">
      <w:pPr>
        <w:pStyle w:val="ListParagraph"/>
        <w:numPr>
          <w:ilvl w:val="3"/>
          <w:numId w:val="12"/>
        </w:numPr>
        <w:ind w:left="1224"/>
        <w:jc w:val="both"/>
        <w:rPr>
          <w:rFonts w:ascii="Proxima Nova Lt" w:hAnsi="Proxima Nova Lt" w:cs="Times New Roman"/>
          <w:color w:val="auto"/>
          <w:sz w:val="22"/>
        </w:rPr>
      </w:pPr>
      <w:r w:rsidRPr="006230A7">
        <w:rPr>
          <w:rFonts w:ascii="Proxima Nova Lt" w:hAnsi="Proxima Nova Lt" w:cs="Times New Roman"/>
          <w:color w:val="auto"/>
          <w:sz w:val="22"/>
        </w:rPr>
        <w:t>Applicant to present questions regarding utilities and infrastructure</w:t>
      </w:r>
      <w:r w:rsidR="00890C3E" w:rsidRPr="006230A7">
        <w:rPr>
          <w:rFonts w:ascii="Proxima Nova Lt" w:hAnsi="Proxima Nova Lt" w:cs="Times New Roman"/>
          <w:color w:val="auto"/>
          <w:sz w:val="22"/>
        </w:rPr>
        <w:t>.</w:t>
      </w:r>
    </w:p>
    <w:p w14:paraId="05337130" w14:textId="556AF19C" w:rsidR="004339FE" w:rsidRPr="006230A7" w:rsidRDefault="004339FE" w:rsidP="004339FE">
      <w:pPr>
        <w:pStyle w:val="ListParagraph"/>
        <w:numPr>
          <w:ilvl w:val="3"/>
          <w:numId w:val="12"/>
        </w:numPr>
        <w:ind w:left="1224"/>
        <w:jc w:val="both"/>
        <w:rPr>
          <w:rFonts w:ascii="Proxima Nova Lt" w:hAnsi="Proxima Nova Lt" w:cs="Times New Roman"/>
          <w:color w:val="auto"/>
          <w:sz w:val="22"/>
        </w:rPr>
      </w:pPr>
      <w:r w:rsidRPr="006230A7">
        <w:rPr>
          <w:rFonts w:ascii="Proxima Nova Lt" w:hAnsi="Proxima Nova Lt" w:cs="Times New Roman"/>
          <w:color w:val="auto"/>
          <w:sz w:val="22"/>
        </w:rPr>
        <w:t>Staff to provide input regarding presentation and materials provided prior to the pre-application meeting</w:t>
      </w:r>
      <w:r w:rsidR="00890C3E" w:rsidRPr="006230A7">
        <w:rPr>
          <w:rFonts w:ascii="Proxima Nova Lt" w:hAnsi="Proxima Nova Lt" w:cs="Times New Roman"/>
          <w:color w:val="auto"/>
          <w:sz w:val="22"/>
        </w:rPr>
        <w:t>.</w:t>
      </w:r>
    </w:p>
    <w:p w14:paraId="7E40E08C" w14:textId="0184156A" w:rsidR="004339FE" w:rsidRPr="006230A7" w:rsidRDefault="004339FE" w:rsidP="004339FE">
      <w:pPr>
        <w:pStyle w:val="ListParagraph"/>
        <w:numPr>
          <w:ilvl w:val="3"/>
          <w:numId w:val="12"/>
        </w:numPr>
        <w:ind w:left="1224"/>
        <w:jc w:val="both"/>
        <w:rPr>
          <w:rFonts w:ascii="Proxima Nova Lt" w:hAnsi="Proxima Nova Lt" w:cs="Times New Roman"/>
          <w:color w:val="auto"/>
          <w:sz w:val="22"/>
        </w:rPr>
      </w:pPr>
      <w:r w:rsidRPr="006230A7">
        <w:rPr>
          <w:rFonts w:ascii="Proxima Nova Lt" w:hAnsi="Proxima Nova Lt" w:cs="Times New Roman"/>
          <w:color w:val="auto"/>
          <w:sz w:val="22"/>
        </w:rPr>
        <w:t xml:space="preserve">Staff to provide information regarding the application process if time allows in the meeting or in the follow-up notes.  </w:t>
      </w:r>
    </w:p>
    <w:p w14:paraId="07990CF4" w14:textId="77777777" w:rsidR="00697CC2" w:rsidRPr="00D06697" w:rsidRDefault="00697CC2" w:rsidP="00722522">
      <w:pPr>
        <w:ind w:left="106" w:firstLine="0"/>
        <w:jc w:val="both"/>
        <w:rPr>
          <w:rFonts w:ascii="Proxima Nova Lt" w:hAnsi="Proxima Nova Lt" w:cs="Times New Roman"/>
          <w:sz w:val="22"/>
        </w:rPr>
      </w:pPr>
    </w:p>
    <w:p w14:paraId="7E580795" w14:textId="3C144181" w:rsidR="00CF3FCA" w:rsidRPr="00D06697" w:rsidRDefault="00AC7F4C" w:rsidP="00722522">
      <w:pPr>
        <w:ind w:left="106" w:firstLine="0"/>
        <w:jc w:val="both"/>
        <w:rPr>
          <w:rFonts w:ascii="Proxima Nova Lt" w:hAnsi="Proxima Nova Lt" w:cs="Times New Roman"/>
          <w:sz w:val="22"/>
        </w:rPr>
      </w:pPr>
      <w:r w:rsidRPr="00D06697">
        <w:rPr>
          <w:rFonts w:ascii="Proxima Nova Lt" w:hAnsi="Proxima Nova Lt" w:cs="Times New Roman"/>
          <w:sz w:val="22"/>
        </w:rPr>
        <w:t xml:space="preserve">The developer will have the opportunity to </w:t>
      </w:r>
      <w:r w:rsidR="00DE4685">
        <w:rPr>
          <w:rFonts w:ascii="Proxima Nova Lt" w:hAnsi="Proxima Nova Lt" w:cs="Times New Roman"/>
          <w:sz w:val="22"/>
        </w:rPr>
        <w:t xml:space="preserve">present and </w:t>
      </w:r>
      <w:r w:rsidRPr="00D06697">
        <w:rPr>
          <w:rFonts w:ascii="Proxima Nova Lt" w:hAnsi="Proxima Nova Lt" w:cs="Times New Roman"/>
          <w:sz w:val="22"/>
        </w:rPr>
        <w:t xml:space="preserve">discuss their proposal at the </w:t>
      </w:r>
      <w:r w:rsidR="00F5474F" w:rsidRPr="00D06697">
        <w:rPr>
          <w:rFonts w:ascii="Proxima Nova Lt" w:hAnsi="Proxima Nova Lt" w:cs="Times New Roman"/>
          <w:sz w:val="22"/>
        </w:rPr>
        <w:t>Pre-Application</w:t>
      </w:r>
      <w:r w:rsidRPr="00D06697">
        <w:rPr>
          <w:rFonts w:ascii="Proxima Nova Lt" w:hAnsi="Proxima Nova Lt" w:cs="Times New Roman"/>
          <w:sz w:val="22"/>
        </w:rPr>
        <w:t xml:space="preserve"> </w:t>
      </w:r>
      <w:r w:rsidR="00697CC2">
        <w:rPr>
          <w:rFonts w:ascii="Proxima Nova Lt" w:hAnsi="Proxima Nova Lt" w:cs="Times New Roman"/>
          <w:sz w:val="22"/>
        </w:rPr>
        <w:t>M</w:t>
      </w:r>
      <w:r w:rsidRPr="00D06697">
        <w:rPr>
          <w:rFonts w:ascii="Proxima Nova Lt" w:hAnsi="Proxima Nova Lt" w:cs="Times New Roman"/>
          <w:sz w:val="22"/>
        </w:rPr>
        <w:t xml:space="preserve">eeting.  Staff from different Town </w:t>
      </w:r>
      <w:r w:rsidR="00722522" w:rsidRPr="00D06697">
        <w:rPr>
          <w:rFonts w:ascii="Proxima Nova Lt" w:hAnsi="Proxima Nova Lt" w:cs="Times New Roman"/>
          <w:sz w:val="22"/>
        </w:rPr>
        <w:t>departments,</w:t>
      </w:r>
      <w:r w:rsidRPr="00D06697">
        <w:rPr>
          <w:rFonts w:ascii="Proxima Nova Lt" w:hAnsi="Proxima Nova Lt" w:cs="Times New Roman"/>
          <w:sz w:val="22"/>
        </w:rPr>
        <w:t xml:space="preserve"> including economic development, </w:t>
      </w:r>
      <w:r w:rsidR="00697CC2">
        <w:rPr>
          <w:rFonts w:ascii="Proxima Nova Lt" w:hAnsi="Proxima Nova Lt" w:cs="Times New Roman"/>
          <w:sz w:val="22"/>
        </w:rPr>
        <w:t xml:space="preserve">water </w:t>
      </w:r>
      <w:r w:rsidRPr="00D06697">
        <w:rPr>
          <w:rFonts w:ascii="Proxima Nova Lt" w:hAnsi="Proxima Nova Lt" w:cs="Times New Roman"/>
          <w:sz w:val="22"/>
        </w:rPr>
        <w:t>utilities, building</w:t>
      </w:r>
      <w:r w:rsidR="00DE4685">
        <w:rPr>
          <w:rFonts w:ascii="Proxima Nova Lt" w:hAnsi="Proxima Nova Lt" w:cs="Times New Roman"/>
          <w:sz w:val="22"/>
        </w:rPr>
        <w:t>,</w:t>
      </w:r>
      <w:r w:rsidRPr="00D06697">
        <w:rPr>
          <w:rFonts w:ascii="Proxima Nova Lt" w:hAnsi="Proxima Nova Lt" w:cs="Times New Roman"/>
          <w:sz w:val="22"/>
        </w:rPr>
        <w:t xml:space="preserve"> and engineering may be present at this meeting to provide comments on the proposed development.</w:t>
      </w:r>
      <w:r w:rsidR="00CF3FCA" w:rsidRPr="00D06697">
        <w:rPr>
          <w:rFonts w:ascii="Proxima Nova Lt" w:hAnsi="Proxima Nova Lt" w:cs="Times New Roman"/>
          <w:sz w:val="22"/>
        </w:rPr>
        <w:t xml:space="preserve">  Representation from the Fire Protection District may also be </w:t>
      </w:r>
      <w:r w:rsidR="00071ED3" w:rsidRPr="00D06697">
        <w:rPr>
          <w:rFonts w:ascii="Proxima Nova Lt" w:hAnsi="Proxima Nova Lt" w:cs="Times New Roman"/>
          <w:sz w:val="22"/>
        </w:rPr>
        <w:t>available.</w:t>
      </w:r>
    </w:p>
    <w:p w14:paraId="1F8C86D2" w14:textId="77777777" w:rsidR="003B64D7" w:rsidRPr="00D06697" w:rsidRDefault="003B64D7" w:rsidP="00722522">
      <w:pPr>
        <w:pStyle w:val="ListParagraph"/>
        <w:ind w:left="466" w:firstLine="0"/>
        <w:jc w:val="both"/>
        <w:rPr>
          <w:rFonts w:ascii="Proxima Nova Lt" w:hAnsi="Proxima Nova Lt" w:cs="Times New Roman"/>
          <w:sz w:val="22"/>
        </w:rPr>
      </w:pPr>
    </w:p>
    <w:p w14:paraId="5D46E9DB" w14:textId="5A05805C" w:rsidR="00CF3FCA" w:rsidRPr="00D06697" w:rsidRDefault="003B64D7" w:rsidP="00722522">
      <w:pPr>
        <w:jc w:val="both"/>
        <w:rPr>
          <w:rFonts w:ascii="Proxima Nova Lt" w:hAnsi="Proxima Nova Lt" w:cs="Times New Roman"/>
          <w:sz w:val="22"/>
        </w:rPr>
      </w:pPr>
      <w:r w:rsidRPr="00D06697">
        <w:rPr>
          <w:rFonts w:ascii="Proxima Nova Lt" w:hAnsi="Proxima Nova Lt" w:cs="Times New Roman"/>
          <w:sz w:val="22"/>
        </w:rPr>
        <w:t xml:space="preserve">As a courtesy, Town of </w:t>
      </w:r>
      <w:r w:rsidR="00CF3FCA" w:rsidRPr="00D06697">
        <w:rPr>
          <w:rFonts w:ascii="Proxima Nova Lt" w:hAnsi="Proxima Nova Lt" w:cs="Times New Roman"/>
          <w:sz w:val="22"/>
        </w:rPr>
        <w:t>Berthoud staff will provide</w:t>
      </w:r>
      <w:r w:rsidRPr="00D06697">
        <w:rPr>
          <w:rFonts w:ascii="Proxima Nova Lt" w:hAnsi="Proxima Nova Lt" w:cs="Times New Roman"/>
          <w:sz w:val="22"/>
        </w:rPr>
        <w:t xml:space="preserve"> </w:t>
      </w:r>
      <w:r w:rsidR="00071ED3" w:rsidRPr="00D06697">
        <w:rPr>
          <w:rFonts w:ascii="Proxima Nova Lt" w:hAnsi="Proxima Nova Lt" w:cs="Times New Roman"/>
          <w:sz w:val="22"/>
        </w:rPr>
        <w:t xml:space="preserve">developer </w:t>
      </w:r>
      <w:r w:rsidRPr="00D06697">
        <w:rPr>
          <w:rFonts w:ascii="Proxima Nova Lt" w:hAnsi="Proxima Nova Lt" w:cs="Times New Roman"/>
          <w:sz w:val="22"/>
        </w:rPr>
        <w:t>with</w:t>
      </w:r>
      <w:r w:rsidR="00CF3FCA" w:rsidRPr="00D06697">
        <w:rPr>
          <w:rFonts w:ascii="Proxima Nova Lt" w:hAnsi="Proxima Nova Lt" w:cs="Times New Roman"/>
          <w:sz w:val="22"/>
        </w:rPr>
        <w:t xml:space="preserve"> </w:t>
      </w:r>
      <w:r w:rsidRPr="00D06697">
        <w:rPr>
          <w:rFonts w:ascii="Proxima Nova Lt" w:hAnsi="Proxima Nova Lt" w:cs="Times New Roman"/>
          <w:sz w:val="22"/>
        </w:rPr>
        <w:t xml:space="preserve">unofficial minutes </w:t>
      </w:r>
      <w:r w:rsidR="00CF3FCA" w:rsidRPr="00D06697">
        <w:rPr>
          <w:rFonts w:ascii="Proxima Nova Lt" w:hAnsi="Proxima Nova Lt" w:cs="Times New Roman"/>
          <w:sz w:val="22"/>
        </w:rPr>
        <w:t xml:space="preserve">from this </w:t>
      </w:r>
      <w:r w:rsidR="00F5474F" w:rsidRPr="00D06697">
        <w:rPr>
          <w:rFonts w:ascii="Proxima Nova Lt" w:hAnsi="Proxima Nova Lt" w:cs="Times New Roman"/>
          <w:sz w:val="22"/>
        </w:rPr>
        <w:t>Pre-Application</w:t>
      </w:r>
      <w:r w:rsidR="00CF3FCA" w:rsidRPr="00D06697">
        <w:rPr>
          <w:rFonts w:ascii="Proxima Nova Lt" w:hAnsi="Proxima Nova Lt" w:cs="Times New Roman"/>
          <w:sz w:val="22"/>
        </w:rPr>
        <w:t xml:space="preserve"> Meeting</w:t>
      </w:r>
      <w:r w:rsidR="00722522" w:rsidRPr="00D06697">
        <w:rPr>
          <w:rFonts w:ascii="Proxima Nova Lt" w:hAnsi="Proxima Nova Lt" w:cs="Times New Roman"/>
          <w:sz w:val="22"/>
        </w:rPr>
        <w:t xml:space="preserve">. </w:t>
      </w:r>
      <w:r w:rsidR="00071ED3" w:rsidRPr="00D06697">
        <w:rPr>
          <w:rFonts w:ascii="Proxima Nova Lt" w:hAnsi="Proxima Nova Lt" w:cs="Times New Roman"/>
          <w:sz w:val="22"/>
        </w:rPr>
        <w:t>While the town does provide t</w:t>
      </w:r>
      <w:r w:rsidR="00722522" w:rsidRPr="00D06697">
        <w:rPr>
          <w:rFonts w:ascii="Proxima Nova Lt" w:hAnsi="Proxima Nova Lt" w:cs="Times New Roman"/>
          <w:sz w:val="22"/>
        </w:rPr>
        <w:t>h</w:t>
      </w:r>
      <w:r w:rsidR="00071ED3" w:rsidRPr="00D06697">
        <w:rPr>
          <w:rFonts w:ascii="Proxima Nova Lt" w:hAnsi="Proxima Nova Lt" w:cs="Times New Roman"/>
          <w:sz w:val="22"/>
        </w:rPr>
        <w:t xml:space="preserve">is courtesy, the developer should </w:t>
      </w:r>
      <w:proofErr w:type="gramStart"/>
      <w:r w:rsidR="00071ED3" w:rsidRPr="00D06697">
        <w:rPr>
          <w:rFonts w:ascii="Proxima Nova Lt" w:hAnsi="Proxima Nova Lt" w:cs="Times New Roman"/>
          <w:sz w:val="22"/>
        </w:rPr>
        <w:t>come</w:t>
      </w:r>
      <w:proofErr w:type="gramEnd"/>
      <w:r w:rsidR="00071ED3" w:rsidRPr="00D06697">
        <w:rPr>
          <w:rFonts w:ascii="Proxima Nova Lt" w:hAnsi="Proxima Nova Lt" w:cs="Times New Roman"/>
          <w:sz w:val="22"/>
        </w:rPr>
        <w:t xml:space="preserve"> prepared to take notes.</w:t>
      </w:r>
    </w:p>
    <w:p w14:paraId="64970D64" w14:textId="77777777" w:rsidR="003B64D7" w:rsidRPr="00D06697" w:rsidRDefault="003B64D7" w:rsidP="003B64D7">
      <w:pPr>
        <w:ind w:left="106" w:firstLine="0"/>
        <w:jc w:val="both"/>
        <w:rPr>
          <w:rFonts w:ascii="Proxima Nova Lt" w:hAnsi="Proxima Nova Lt" w:cs="Times New Roman"/>
          <w:sz w:val="22"/>
        </w:rPr>
      </w:pPr>
    </w:p>
    <w:p w14:paraId="39F215B5" w14:textId="21EE87C9" w:rsidR="006E2E98" w:rsidRDefault="00CF3FCA" w:rsidP="006E2E98">
      <w:pPr>
        <w:ind w:left="106" w:firstLine="0"/>
        <w:jc w:val="both"/>
        <w:rPr>
          <w:rFonts w:ascii="Proxima Nova Lt" w:hAnsi="Proxima Nova Lt" w:cs="Times New Roman"/>
          <w:sz w:val="22"/>
        </w:rPr>
      </w:pPr>
      <w:r w:rsidRPr="00D06697">
        <w:rPr>
          <w:rFonts w:ascii="Proxima Nova Lt" w:hAnsi="Proxima Nova Lt" w:cs="Times New Roman"/>
          <w:sz w:val="22"/>
        </w:rPr>
        <w:t xml:space="preserve">Based on the input from this </w:t>
      </w:r>
      <w:r w:rsidR="007025A1" w:rsidRPr="00D06697">
        <w:rPr>
          <w:rFonts w:ascii="Proxima Nova Lt" w:hAnsi="Proxima Nova Lt" w:cs="Times New Roman"/>
          <w:sz w:val="22"/>
        </w:rPr>
        <w:t>meeting,</w:t>
      </w:r>
      <w:r w:rsidRPr="00D06697">
        <w:rPr>
          <w:rFonts w:ascii="Proxima Nova Lt" w:hAnsi="Proxima Nova Lt" w:cs="Times New Roman"/>
          <w:sz w:val="22"/>
        </w:rPr>
        <w:t xml:space="preserve"> the applicant can then decide if they would like to move forward with a formal application. </w:t>
      </w:r>
      <w:r w:rsidR="00697CC2" w:rsidRPr="006230A7">
        <w:rPr>
          <w:rFonts w:ascii="Proxima Nova Lt" w:hAnsi="Proxima Nova Lt" w:cs="Times New Roman"/>
          <w:color w:val="auto"/>
          <w:sz w:val="22"/>
        </w:rPr>
        <w:t xml:space="preserve">Please note, if a formal application is not made within 6 months of completing the Pre-Application Meeting, a new meeting </w:t>
      </w:r>
      <w:r w:rsidR="004339FE" w:rsidRPr="006230A7">
        <w:rPr>
          <w:rFonts w:ascii="Proxima Nova Lt" w:hAnsi="Proxima Nova Lt" w:cs="Times New Roman"/>
          <w:color w:val="auto"/>
          <w:sz w:val="22"/>
        </w:rPr>
        <w:t>may</w:t>
      </w:r>
      <w:r w:rsidR="00697CC2" w:rsidRPr="006230A7">
        <w:rPr>
          <w:rFonts w:ascii="Proxima Nova Lt" w:hAnsi="Proxima Nova Lt" w:cs="Times New Roman"/>
          <w:color w:val="auto"/>
          <w:sz w:val="22"/>
        </w:rPr>
        <w:t xml:space="preserve"> be required</w:t>
      </w:r>
      <w:r w:rsidR="00697CC2" w:rsidRPr="006E2E98">
        <w:rPr>
          <w:rFonts w:ascii="Proxima Nova Lt" w:hAnsi="Proxima Nova Lt" w:cs="Times New Roman"/>
          <w:sz w:val="22"/>
        </w:rPr>
        <w:t>.</w:t>
      </w:r>
      <w:r w:rsidR="00697CC2">
        <w:rPr>
          <w:rFonts w:ascii="Proxima Nova Lt" w:hAnsi="Proxima Nova Lt" w:cs="Times New Roman"/>
          <w:sz w:val="22"/>
        </w:rPr>
        <w:t xml:space="preserve"> </w:t>
      </w:r>
    </w:p>
    <w:p w14:paraId="51A7AEE5" w14:textId="2EE2AAF2" w:rsidR="00697CC2" w:rsidRPr="00D06697" w:rsidRDefault="00697CC2" w:rsidP="00697CC2">
      <w:pPr>
        <w:ind w:left="0" w:firstLine="0"/>
        <w:jc w:val="both"/>
        <w:rPr>
          <w:rFonts w:ascii="Proxima Nova Lt" w:hAnsi="Proxima Nova Lt" w:cs="Times New Roman"/>
          <w:sz w:val="22"/>
        </w:rPr>
      </w:pPr>
    </w:p>
    <w:p w14:paraId="17410A23" w14:textId="73D00E36" w:rsidR="0039679F" w:rsidRPr="00D06697" w:rsidRDefault="00F34AAC" w:rsidP="0039679F">
      <w:pPr>
        <w:ind w:left="106" w:firstLine="0"/>
        <w:jc w:val="both"/>
        <w:rPr>
          <w:rFonts w:ascii="Proxima Nova Lt" w:hAnsi="Proxima Nova Lt" w:cs="Times New Roman"/>
          <w:sz w:val="22"/>
        </w:rPr>
      </w:pPr>
      <w:r>
        <w:rPr>
          <w:rFonts w:ascii="Proxima Nova Lt" w:hAnsi="Proxima Nova Lt" w:cs="Times New Roman"/>
          <w:sz w:val="22"/>
        </w:rPr>
        <w:pict w14:anchorId="0FBE25F5">
          <v:rect id="_x0000_i1025" style="width:0;height:1.5pt" o:hralign="center" o:hrstd="t" o:hr="t" fillcolor="#a0a0a0" stroked="f"/>
        </w:pict>
      </w:r>
    </w:p>
    <w:p w14:paraId="463F10EA" w14:textId="77777777" w:rsidR="00CF3FCA" w:rsidRPr="00D06697" w:rsidRDefault="00CF3FCA" w:rsidP="00CF3FCA">
      <w:pPr>
        <w:ind w:left="106" w:firstLine="0"/>
        <w:rPr>
          <w:rFonts w:ascii="Proxima Nova Lt" w:hAnsi="Proxima Nova Lt" w:cs="Times New Roman"/>
          <w:sz w:val="22"/>
        </w:rPr>
      </w:pPr>
    </w:p>
    <w:p w14:paraId="16E95460" w14:textId="4D5E6187" w:rsidR="00CF3FCA" w:rsidRPr="00D06697" w:rsidRDefault="00CF3FCA" w:rsidP="007926B9">
      <w:pPr>
        <w:ind w:left="106" w:firstLine="0"/>
        <w:rPr>
          <w:rFonts w:ascii="Proxima Nova Lt" w:hAnsi="Proxima Nova Lt" w:cs="Times New Roman"/>
          <w:sz w:val="22"/>
        </w:rPr>
      </w:pPr>
    </w:p>
    <w:sectPr w:rsidR="00CF3FCA" w:rsidRPr="00D06697" w:rsidSect="00390A0D">
      <w:footerReference w:type="default" r:id="rId23"/>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6CF5" w14:textId="77777777" w:rsidR="004D1DA0" w:rsidRDefault="004D1DA0" w:rsidP="00390A0D">
      <w:pPr>
        <w:spacing w:after="0" w:line="240" w:lineRule="auto"/>
      </w:pPr>
      <w:r>
        <w:separator/>
      </w:r>
    </w:p>
  </w:endnote>
  <w:endnote w:type="continuationSeparator" w:id="0">
    <w:p w14:paraId="2290CBD0" w14:textId="77777777" w:rsidR="004D1DA0" w:rsidRDefault="004D1DA0" w:rsidP="0039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ames Century Modern Bold">
    <w:altName w:val="Calibri"/>
    <w:panose1 w:val="02000803070705020203"/>
    <w:charset w:val="00"/>
    <w:family w:val="auto"/>
    <w:pitch w:val="variable"/>
    <w:sig w:usb0="00000007" w:usb1="00000000" w:usb2="00000000" w:usb3="00000000" w:csb0="00000093" w:csb1="00000000"/>
  </w:font>
  <w:font w:name="Proxima Nova Lt">
    <w:altName w:val="Tahoma"/>
    <w:panose1 w:val="02000506030000020004"/>
    <w:charset w:val="00"/>
    <w:family w:val="modern"/>
    <w:notTrueType/>
    <w:pitch w:val="variable"/>
    <w:sig w:usb0="A00000AF" w:usb1="5000E0FB" w:usb2="00000000" w:usb3="00000000" w:csb0="0000019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17604"/>
      <w:docPartObj>
        <w:docPartGallery w:val="Page Numbers (Bottom of Page)"/>
        <w:docPartUnique/>
      </w:docPartObj>
    </w:sdtPr>
    <w:sdtEndPr>
      <w:rPr>
        <w:color w:val="7F7F7F" w:themeColor="background1" w:themeShade="7F"/>
        <w:spacing w:val="60"/>
      </w:rPr>
    </w:sdtEndPr>
    <w:sdtContent>
      <w:p w14:paraId="42664D9E" w14:textId="1AB17766" w:rsidR="00CF3FCA" w:rsidRDefault="00CF3FC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830D3C8" w14:textId="77777777" w:rsidR="00CF3FCA" w:rsidRDefault="00CF3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9971" w14:textId="77777777" w:rsidR="004D1DA0" w:rsidRDefault="004D1DA0" w:rsidP="00390A0D">
      <w:pPr>
        <w:spacing w:after="0" w:line="240" w:lineRule="auto"/>
      </w:pPr>
      <w:r>
        <w:separator/>
      </w:r>
    </w:p>
  </w:footnote>
  <w:footnote w:type="continuationSeparator" w:id="0">
    <w:p w14:paraId="489C1C85" w14:textId="77777777" w:rsidR="004D1DA0" w:rsidRDefault="004D1DA0" w:rsidP="00390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4A0"/>
    <w:multiLevelType w:val="hybridMultilevel"/>
    <w:tmpl w:val="821A80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13BD"/>
    <w:multiLevelType w:val="hybridMultilevel"/>
    <w:tmpl w:val="3BB6086A"/>
    <w:lvl w:ilvl="0" w:tplc="6FAC7D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53506"/>
    <w:multiLevelType w:val="hybridMultilevel"/>
    <w:tmpl w:val="E0D034CC"/>
    <w:lvl w:ilvl="0" w:tplc="0409001B">
      <w:start w:val="1"/>
      <w:numFmt w:val="lowerRoman"/>
      <w:lvlText w:val="%1."/>
      <w:lvlJc w:val="right"/>
      <w:pPr>
        <w:ind w:left="826" w:hanging="360"/>
      </w:pPr>
    </w:lvl>
    <w:lvl w:ilvl="1" w:tplc="04090019">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10D86608"/>
    <w:multiLevelType w:val="hybridMultilevel"/>
    <w:tmpl w:val="1786E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D1DE7"/>
    <w:multiLevelType w:val="hybridMultilevel"/>
    <w:tmpl w:val="C96E33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067D6"/>
    <w:multiLevelType w:val="hybridMultilevel"/>
    <w:tmpl w:val="7A0C9E26"/>
    <w:lvl w:ilvl="0" w:tplc="0409001B">
      <w:start w:val="1"/>
      <w:numFmt w:val="lowerRoman"/>
      <w:lvlText w:val="%1."/>
      <w:lvlJc w:val="righ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6" w15:restartNumberingAfterBreak="0">
    <w:nsid w:val="1AD05E94"/>
    <w:multiLevelType w:val="hybridMultilevel"/>
    <w:tmpl w:val="2CBED23A"/>
    <w:lvl w:ilvl="0" w:tplc="0409001B">
      <w:start w:val="1"/>
      <w:numFmt w:val="lowerRoman"/>
      <w:lvlText w:val="%1."/>
      <w:lvlJc w:val="righ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7" w15:restartNumberingAfterBreak="0">
    <w:nsid w:val="1BCA5A6C"/>
    <w:multiLevelType w:val="hybridMultilevel"/>
    <w:tmpl w:val="08B2FE8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BD64BC"/>
    <w:multiLevelType w:val="hybridMultilevel"/>
    <w:tmpl w:val="A4828CA0"/>
    <w:lvl w:ilvl="0" w:tplc="315CDD28">
      <w:start w:val="1"/>
      <w:numFmt w:val="decimal"/>
      <w:lvlText w:val="%1."/>
      <w:lvlJc w:val="left"/>
      <w:pPr>
        <w:ind w:left="1620" w:hanging="360"/>
      </w:pPr>
      <w:rPr>
        <w:rFonts w:hint="default"/>
      </w:rPr>
    </w:lvl>
    <w:lvl w:ilvl="1" w:tplc="04090019">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9" w15:restartNumberingAfterBreak="0">
    <w:nsid w:val="2AC927EF"/>
    <w:multiLevelType w:val="hybridMultilevel"/>
    <w:tmpl w:val="A9F22BEE"/>
    <w:lvl w:ilvl="0" w:tplc="04090017">
      <w:start w:val="1"/>
      <w:numFmt w:val="lowerLetter"/>
      <w:lvlText w:val="%1)"/>
      <w:lvlJc w:val="left"/>
      <w:pPr>
        <w:ind w:left="1556" w:hanging="360"/>
      </w:p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10" w15:restartNumberingAfterBreak="0">
    <w:nsid w:val="2CBB373B"/>
    <w:multiLevelType w:val="hybridMultilevel"/>
    <w:tmpl w:val="FF1C8EA0"/>
    <w:lvl w:ilvl="0" w:tplc="315CDD28">
      <w:start w:val="1"/>
      <w:numFmt w:val="decimal"/>
      <w:lvlText w:val="%1."/>
      <w:lvlJc w:val="left"/>
      <w:pPr>
        <w:ind w:left="4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026CB"/>
    <w:multiLevelType w:val="hybridMultilevel"/>
    <w:tmpl w:val="046AC8E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77B85"/>
    <w:multiLevelType w:val="hybridMultilevel"/>
    <w:tmpl w:val="D2000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265B6"/>
    <w:multiLevelType w:val="hybridMultilevel"/>
    <w:tmpl w:val="CFC65A3C"/>
    <w:lvl w:ilvl="0" w:tplc="0409001B">
      <w:start w:val="1"/>
      <w:numFmt w:val="lowerRoman"/>
      <w:lvlText w:val="%1."/>
      <w:lvlJc w:val="right"/>
      <w:pPr>
        <w:ind w:left="826" w:hanging="360"/>
      </w:pPr>
      <w:rPr>
        <w:rFonts w:hint="default"/>
      </w:rPr>
    </w:lvl>
    <w:lvl w:ilvl="1" w:tplc="FFFFFFFF" w:tentative="1">
      <w:start w:val="1"/>
      <w:numFmt w:val="lowerLetter"/>
      <w:lvlText w:val="%2."/>
      <w:lvlJc w:val="left"/>
      <w:pPr>
        <w:ind w:left="1546" w:hanging="360"/>
      </w:pPr>
    </w:lvl>
    <w:lvl w:ilvl="2" w:tplc="FFFFFFFF" w:tentative="1">
      <w:start w:val="1"/>
      <w:numFmt w:val="lowerRoman"/>
      <w:lvlText w:val="%3."/>
      <w:lvlJc w:val="right"/>
      <w:pPr>
        <w:ind w:left="2266" w:hanging="180"/>
      </w:pPr>
    </w:lvl>
    <w:lvl w:ilvl="3" w:tplc="FFFFFFFF" w:tentative="1">
      <w:start w:val="1"/>
      <w:numFmt w:val="decimal"/>
      <w:lvlText w:val="%4."/>
      <w:lvlJc w:val="left"/>
      <w:pPr>
        <w:ind w:left="2986" w:hanging="360"/>
      </w:pPr>
    </w:lvl>
    <w:lvl w:ilvl="4" w:tplc="FFFFFFFF" w:tentative="1">
      <w:start w:val="1"/>
      <w:numFmt w:val="lowerLetter"/>
      <w:lvlText w:val="%5."/>
      <w:lvlJc w:val="left"/>
      <w:pPr>
        <w:ind w:left="3706" w:hanging="360"/>
      </w:pPr>
    </w:lvl>
    <w:lvl w:ilvl="5" w:tplc="FFFFFFFF" w:tentative="1">
      <w:start w:val="1"/>
      <w:numFmt w:val="lowerRoman"/>
      <w:lvlText w:val="%6."/>
      <w:lvlJc w:val="right"/>
      <w:pPr>
        <w:ind w:left="4426" w:hanging="180"/>
      </w:pPr>
    </w:lvl>
    <w:lvl w:ilvl="6" w:tplc="FFFFFFFF" w:tentative="1">
      <w:start w:val="1"/>
      <w:numFmt w:val="decimal"/>
      <w:lvlText w:val="%7."/>
      <w:lvlJc w:val="left"/>
      <w:pPr>
        <w:ind w:left="5146" w:hanging="360"/>
      </w:pPr>
    </w:lvl>
    <w:lvl w:ilvl="7" w:tplc="FFFFFFFF" w:tentative="1">
      <w:start w:val="1"/>
      <w:numFmt w:val="lowerLetter"/>
      <w:lvlText w:val="%8."/>
      <w:lvlJc w:val="left"/>
      <w:pPr>
        <w:ind w:left="5866" w:hanging="360"/>
      </w:pPr>
    </w:lvl>
    <w:lvl w:ilvl="8" w:tplc="FFFFFFFF" w:tentative="1">
      <w:start w:val="1"/>
      <w:numFmt w:val="lowerRoman"/>
      <w:lvlText w:val="%9."/>
      <w:lvlJc w:val="right"/>
      <w:pPr>
        <w:ind w:left="6586" w:hanging="180"/>
      </w:pPr>
    </w:lvl>
  </w:abstractNum>
  <w:abstractNum w:abstractNumId="14" w15:restartNumberingAfterBreak="0">
    <w:nsid w:val="4F552AC6"/>
    <w:multiLevelType w:val="hybridMultilevel"/>
    <w:tmpl w:val="4FEEBC38"/>
    <w:lvl w:ilvl="0" w:tplc="27EA9382">
      <w:start w:val="1"/>
      <w:numFmt w:val="decimal"/>
      <w:lvlText w:val="%1."/>
      <w:lvlJc w:val="left"/>
      <w:pPr>
        <w:ind w:left="5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CFC4776">
      <w:start w:val="1"/>
      <w:numFmt w:val="lowerLetter"/>
      <w:lvlText w:val="%2"/>
      <w:lvlJc w:val="left"/>
      <w:pPr>
        <w:ind w:left="11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8C66FDA">
      <w:start w:val="1"/>
      <w:numFmt w:val="lowerRoman"/>
      <w:lvlText w:val="%3"/>
      <w:lvlJc w:val="left"/>
      <w:pPr>
        <w:ind w:left="19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A588F82">
      <w:start w:val="1"/>
      <w:numFmt w:val="decimal"/>
      <w:lvlText w:val="%4"/>
      <w:lvlJc w:val="left"/>
      <w:pPr>
        <w:ind w:left="26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A82261E">
      <w:start w:val="1"/>
      <w:numFmt w:val="lowerLetter"/>
      <w:lvlText w:val="%5"/>
      <w:lvlJc w:val="left"/>
      <w:pPr>
        <w:ind w:left="33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5FC1DBE">
      <w:start w:val="1"/>
      <w:numFmt w:val="lowerRoman"/>
      <w:lvlText w:val="%6"/>
      <w:lvlJc w:val="left"/>
      <w:pPr>
        <w:ind w:left="40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16A91C8">
      <w:start w:val="1"/>
      <w:numFmt w:val="decimal"/>
      <w:lvlText w:val="%7"/>
      <w:lvlJc w:val="left"/>
      <w:pPr>
        <w:ind w:left="47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1FCE7CC">
      <w:start w:val="1"/>
      <w:numFmt w:val="lowerLetter"/>
      <w:lvlText w:val="%8"/>
      <w:lvlJc w:val="left"/>
      <w:pPr>
        <w:ind w:left="55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AA43DC8">
      <w:start w:val="1"/>
      <w:numFmt w:val="lowerRoman"/>
      <w:lvlText w:val="%9"/>
      <w:lvlJc w:val="left"/>
      <w:pPr>
        <w:ind w:left="62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8B0794"/>
    <w:multiLevelType w:val="hybridMultilevel"/>
    <w:tmpl w:val="F05A2F2C"/>
    <w:lvl w:ilvl="0" w:tplc="9D98396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6" w15:restartNumberingAfterBreak="0">
    <w:nsid w:val="57CD0C27"/>
    <w:multiLevelType w:val="hybridMultilevel"/>
    <w:tmpl w:val="E996D0A2"/>
    <w:lvl w:ilvl="0" w:tplc="315CDD28">
      <w:start w:val="1"/>
      <w:numFmt w:val="decimal"/>
      <w:lvlText w:val="%1."/>
      <w:lvlJc w:val="left"/>
      <w:pPr>
        <w:ind w:left="466" w:hanging="360"/>
      </w:pPr>
      <w:rPr>
        <w:rFonts w:hint="default"/>
      </w:rPr>
    </w:lvl>
    <w:lvl w:ilvl="1" w:tplc="04090019">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7" w15:restartNumberingAfterBreak="0">
    <w:nsid w:val="5D8A3C44"/>
    <w:multiLevelType w:val="hybridMultilevel"/>
    <w:tmpl w:val="A02C2252"/>
    <w:lvl w:ilvl="0" w:tplc="0409001B">
      <w:start w:val="1"/>
      <w:numFmt w:val="lowerRoman"/>
      <w:lvlText w:val="%1."/>
      <w:lvlJc w:val="right"/>
      <w:pPr>
        <w:ind w:left="826" w:hanging="360"/>
      </w:p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8" w15:restartNumberingAfterBreak="0">
    <w:nsid w:val="62302231"/>
    <w:multiLevelType w:val="hybridMultilevel"/>
    <w:tmpl w:val="EEFA7304"/>
    <w:lvl w:ilvl="0" w:tplc="315CDD28">
      <w:start w:val="1"/>
      <w:numFmt w:val="decimal"/>
      <w:lvlText w:val="%1."/>
      <w:lvlJc w:val="left"/>
      <w:pPr>
        <w:ind w:left="466" w:hanging="360"/>
      </w:pPr>
      <w:rPr>
        <w:rFonts w:hint="default"/>
      </w:rPr>
    </w:lvl>
    <w:lvl w:ilvl="1" w:tplc="04090019">
      <w:start w:val="1"/>
      <w:numFmt w:val="lowerLetter"/>
      <w:lvlText w:val="%2."/>
      <w:lvlJc w:val="left"/>
      <w:pPr>
        <w:ind w:left="1186" w:hanging="360"/>
      </w:pPr>
    </w:lvl>
    <w:lvl w:ilvl="2" w:tplc="0409001B">
      <w:start w:val="1"/>
      <w:numFmt w:val="lowerRoman"/>
      <w:lvlText w:val="%3."/>
      <w:lvlJc w:val="right"/>
      <w:pPr>
        <w:ind w:left="1906" w:hanging="180"/>
      </w:pPr>
    </w:lvl>
    <w:lvl w:ilvl="3" w:tplc="0409000F">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9" w15:restartNumberingAfterBreak="0">
    <w:nsid w:val="6C1F2598"/>
    <w:multiLevelType w:val="hybridMultilevel"/>
    <w:tmpl w:val="D594407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0" w15:restartNumberingAfterBreak="0">
    <w:nsid w:val="7EB82759"/>
    <w:multiLevelType w:val="hybridMultilevel"/>
    <w:tmpl w:val="255ECADE"/>
    <w:lvl w:ilvl="0" w:tplc="B54C96EA">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734650">
    <w:abstractNumId w:val="14"/>
  </w:num>
  <w:num w:numId="2" w16cid:durableId="1230531029">
    <w:abstractNumId w:val="3"/>
  </w:num>
  <w:num w:numId="3" w16cid:durableId="1532497057">
    <w:abstractNumId w:val="12"/>
  </w:num>
  <w:num w:numId="4" w16cid:durableId="1547719509">
    <w:abstractNumId w:val="18"/>
  </w:num>
  <w:num w:numId="5" w16cid:durableId="994337412">
    <w:abstractNumId w:val="10"/>
  </w:num>
  <w:num w:numId="6" w16cid:durableId="1944409882">
    <w:abstractNumId w:val="16"/>
  </w:num>
  <w:num w:numId="7" w16cid:durableId="1153833073">
    <w:abstractNumId w:val="8"/>
  </w:num>
  <w:num w:numId="8" w16cid:durableId="2113474525">
    <w:abstractNumId w:val="1"/>
  </w:num>
  <w:num w:numId="9" w16cid:durableId="1078791466">
    <w:abstractNumId w:val="9"/>
  </w:num>
  <w:num w:numId="10" w16cid:durableId="1906138251">
    <w:abstractNumId w:val="0"/>
  </w:num>
  <w:num w:numId="11" w16cid:durableId="1190341763">
    <w:abstractNumId w:val="19"/>
  </w:num>
  <w:num w:numId="12" w16cid:durableId="1352105826">
    <w:abstractNumId w:val="7"/>
  </w:num>
  <w:num w:numId="13" w16cid:durableId="1738820908">
    <w:abstractNumId w:val="15"/>
  </w:num>
  <w:num w:numId="14" w16cid:durableId="1646348975">
    <w:abstractNumId w:val="20"/>
  </w:num>
  <w:num w:numId="15" w16cid:durableId="564488571">
    <w:abstractNumId w:val="17"/>
  </w:num>
  <w:num w:numId="16" w16cid:durableId="667562691">
    <w:abstractNumId w:val="4"/>
  </w:num>
  <w:num w:numId="17" w16cid:durableId="1268730398">
    <w:abstractNumId w:val="11"/>
  </w:num>
  <w:num w:numId="18" w16cid:durableId="837496988">
    <w:abstractNumId w:val="6"/>
  </w:num>
  <w:num w:numId="19" w16cid:durableId="1432050400">
    <w:abstractNumId w:val="2"/>
  </w:num>
  <w:num w:numId="20" w16cid:durableId="1725979644">
    <w:abstractNumId w:val="5"/>
  </w:num>
  <w:num w:numId="21" w16cid:durableId="1245840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A6"/>
    <w:rsid w:val="000543AA"/>
    <w:rsid w:val="00071ED3"/>
    <w:rsid w:val="0008187A"/>
    <w:rsid w:val="00091E4B"/>
    <w:rsid w:val="000B36AB"/>
    <w:rsid w:val="000C0C50"/>
    <w:rsid w:val="000C38D4"/>
    <w:rsid w:val="000D0F99"/>
    <w:rsid w:val="000E3BF1"/>
    <w:rsid w:val="000E7543"/>
    <w:rsid w:val="000F7B8F"/>
    <w:rsid w:val="00113FDC"/>
    <w:rsid w:val="00123CC3"/>
    <w:rsid w:val="001C7B24"/>
    <w:rsid w:val="001E788F"/>
    <w:rsid w:val="00204E05"/>
    <w:rsid w:val="00217FC2"/>
    <w:rsid w:val="00222342"/>
    <w:rsid w:val="00226B18"/>
    <w:rsid w:val="00247B83"/>
    <w:rsid w:val="00276EF9"/>
    <w:rsid w:val="0029624A"/>
    <w:rsid w:val="002B3186"/>
    <w:rsid w:val="002D7509"/>
    <w:rsid w:val="002E3EAD"/>
    <w:rsid w:val="00303B5E"/>
    <w:rsid w:val="0030724C"/>
    <w:rsid w:val="0035506E"/>
    <w:rsid w:val="00362447"/>
    <w:rsid w:val="00371E7B"/>
    <w:rsid w:val="00390A0D"/>
    <w:rsid w:val="0039679F"/>
    <w:rsid w:val="003A79DD"/>
    <w:rsid w:val="003B64D7"/>
    <w:rsid w:val="003B7403"/>
    <w:rsid w:val="00411000"/>
    <w:rsid w:val="00411BEC"/>
    <w:rsid w:val="004339FE"/>
    <w:rsid w:val="004566FE"/>
    <w:rsid w:val="00465600"/>
    <w:rsid w:val="004769CF"/>
    <w:rsid w:val="00481E08"/>
    <w:rsid w:val="004B6305"/>
    <w:rsid w:val="004D1DA0"/>
    <w:rsid w:val="004D303D"/>
    <w:rsid w:val="004E6399"/>
    <w:rsid w:val="0051018F"/>
    <w:rsid w:val="00546BCE"/>
    <w:rsid w:val="005D6B82"/>
    <w:rsid w:val="005E040D"/>
    <w:rsid w:val="006230A7"/>
    <w:rsid w:val="00650DCC"/>
    <w:rsid w:val="006700C1"/>
    <w:rsid w:val="00677250"/>
    <w:rsid w:val="00697CC2"/>
    <w:rsid w:val="006A0676"/>
    <w:rsid w:val="006A27C5"/>
    <w:rsid w:val="006B5C71"/>
    <w:rsid w:val="006C7CD8"/>
    <w:rsid w:val="006E009C"/>
    <w:rsid w:val="006E2E98"/>
    <w:rsid w:val="007025A1"/>
    <w:rsid w:val="0071740C"/>
    <w:rsid w:val="00722522"/>
    <w:rsid w:val="0072715A"/>
    <w:rsid w:val="00740C8C"/>
    <w:rsid w:val="00745AE2"/>
    <w:rsid w:val="00745C0E"/>
    <w:rsid w:val="00747489"/>
    <w:rsid w:val="007804EC"/>
    <w:rsid w:val="007907DB"/>
    <w:rsid w:val="007926B9"/>
    <w:rsid w:val="007951E8"/>
    <w:rsid w:val="007F354E"/>
    <w:rsid w:val="00801599"/>
    <w:rsid w:val="00815B89"/>
    <w:rsid w:val="00851E04"/>
    <w:rsid w:val="00857D7A"/>
    <w:rsid w:val="00890C3E"/>
    <w:rsid w:val="00891195"/>
    <w:rsid w:val="008A798A"/>
    <w:rsid w:val="008B6B44"/>
    <w:rsid w:val="008D17FD"/>
    <w:rsid w:val="008F48E5"/>
    <w:rsid w:val="009278EA"/>
    <w:rsid w:val="009318A8"/>
    <w:rsid w:val="00944B69"/>
    <w:rsid w:val="00954BB3"/>
    <w:rsid w:val="00990C19"/>
    <w:rsid w:val="009E16D2"/>
    <w:rsid w:val="00A80389"/>
    <w:rsid w:val="00A848D6"/>
    <w:rsid w:val="00A948C7"/>
    <w:rsid w:val="00AA4BE3"/>
    <w:rsid w:val="00AC7F25"/>
    <w:rsid w:val="00AC7F4C"/>
    <w:rsid w:val="00AE3BCC"/>
    <w:rsid w:val="00B515CD"/>
    <w:rsid w:val="00B60BC2"/>
    <w:rsid w:val="00B70DAC"/>
    <w:rsid w:val="00B722E7"/>
    <w:rsid w:val="00BC507C"/>
    <w:rsid w:val="00BE634D"/>
    <w:rsid w:val="00BF684D"/>
    <w:rsid w:val="00C502AC"/>
    <w:rsid w:val="00C505BF"/>
    <w:rsid w:val="00C50FD4"/>
    <w:rsid w:val="00C7133E"/>
    <w:rsid w:val="00CC7317"/>
    <w:rsid w:val="00CF2C42"/>
    <w:rsid w:val="00CF3FCA"/>
    <w:rsid w:val="00D06697"/>
    <w:rsid w:val="00D115A2"/>
    <w:rsid w:val="00D30EC8"/>
    <w:rsid w:val="00D423F4"/>
    <w:rsid w:val="00D45C64"/>
    <w:rsid w:val="00DE4685"/>
    <w:rsid w:val="00E4622A"/>
    <w:rsid w:val="00E858B2"/>
    <w:rsid w:val="00E97EAE"/>
    <w:rsid w:val="00EB3A03"/>
    <w:rsid w:val="00EB72BB"/>
    <w:rsid w:val="00EC1472"/>
    <w:rsid w:val="00F02D7A"/>
    <w:rsid w:val="00F271C1"/>
    <w:rsid w:val="00F31A50"/>
    <w:rsid w:val="00F33D58"/>
    <w:rsid w:val="00F34AAC"/>
    <w:rsid w:val="00F4322F"/>
    <w:rsid w:val="00F5474F"/>
    <w:rsid w:val="00F670F0"/>
    <w:rsid w:val="00F955A6"/>
    <w:rsid w:val="00FA062C"/>
    <w:rsid w:val="00FE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E50DC0"/>
  <w15:docId w15:val="{AA5C749C-AC9D-4414-BA40-D245AA92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16" w:hanging="10"/>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305"/>
    <w:pPr>
      <w:ind w:left="720"/>
      <w:contextualSpacing/>
    </w:pPr>
  </w:style>
  <w:style w:type="paragraph" w:styleId="Header">
    <w:name w:val="header"/>
    <w:basedOn w:val="Normal"/>
    <w:link w:val="HeaderChar"/>
    <w:uiPriority w:val="99"/>
    <w:unhideWhenUsed/>
    <w:rsid w:val="0039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A0D"/>
    <w:rPr>
      <w:rFonts w:ascii="Cambria" w:eastAsia="Cambria" w:hAnsi="Cambria" w:cs="Cambria"/>
      <w:color w:val="000000"/>
      <w:sz w:val="24"/>
    </w:rPr>
  </w:style>
  <w:style w:type="paragraph" w:styleId="Footer">
    <w:name w:val="footer"/>
    <w:basedOn w:val="Normal"/>
    <w:link w:val="FooterChar"/>
    <w:uiPriority w:val="99"/>
    <w:unhideWhenUsed/>
    <w:rsid w:val="0039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A0D"/>
    <w:rPr>
      <w:rFonts w:ascii="Cambria" w:eastAsia="Cambria" w:hAnsi="Cambria" w:cs="Cambria"/>
      <w:color w:val="000000"/>
      <w:sz w:val="24"/>
    </w:rPr>
  </w:style>
  <w:style w:type="character" w:styleId="Hyperlink">
    <w:name w:val="Hyperlink"/>
    <w:basedOn w:val="DefaultParagraphFont"/>
    <w:uiPriority w:val="99"/>
    <w:unhideWhenUsed/>
    <w:rsid w:val="00AC7F4C"/>
    <w:rPr>
      <w:color w:val="0563C1" w:themeColor="hyperlink"/>
      <w:u w:val="single"/>
    </w:rPr>
  </w:style>
  <w:style w:type="character" w:styleId="UnresolvedMention">
    <w:name w:val="Unresolved Mention"/>
    <w:basedOn w:val="DefaultParagraphFont"/>
    <w:uiPriority w:val="99"/>
    <w:semiHidden/>
    <w:unhideWhenUsed/>
    <w:rsid w:val="00AC7F4C"/>
    <w:rPr>
      <w:color w:val="605E5C"/>
      <w:shd w:val="clear" w:color="auto" w:fill="E1DFDD"/>
    </w:rPr>
  </w:style>
  <w:style w:type="paragraph" w:styleId="Revision">
    <w:name w:val="Revision"/>
    <w:hidden/>
    <w:uiPriority w:val="99"/>
    <w:semiHidden/>
    <w:rsid w:val="00D423F4"/>
    <w:pPr>
      <w:spacing w:after="0" w:line="240" w:lineRule="auto"/>
    </w:pPr>
    <w:rPr>
      <w:rFonts w:ascii="Cambria" w:eastAsia="Cambria" w:hAnsi="Cambria" w:cs="Cambria"/>
      <w:color w:val="000000"/>
      <w:sz w:val="24"/>
    </w:rPr>
  </w:style>
  <w:style w:type="character" w:styleId="CommentReference">
    <w:name w:val="annotation reference"/>
    <w:basedOn w:val="DefaultParagraphFont"/>
    <w:uiPriority w:val="99"/>
    <w:semiHidden/>
    <w:unhideWhenUsed/>
    <w:rsid w:val="00D423F4"/>
    <w:rPr>
      <w:sz w:val="16"/>
      <w:szCs w:val="16"/>
    </w:rPr>
  </w:style>
  <w:style w:type="paragraph" w:styleId="CommentText">
    <w:name w:val="annotation text"/>
    <w:basedOn w:val="Normal"/>
    <w:link w:val="CommentTextChar"/>
    <w:uiPriority w:val="99"/>
    <w:unhideWhenUsed/>
    <w:rsid w:val="00D423F4"/>
    <w:pPr>
      <w:spacing w:line="240" w:lineRule="auto"/>
    </w:pPr>
    <w:rPr>
      <w:sz w:val="20"/>
      <w:szCs w:val="20"/>
    </w:rPr>
  </w:style>
  <w:style w:type="character" w:customStyle="1" w:styleId="CommentTextChar">
    <w:name w:val="Comment Text Char"/>
    <w:basedOn w:val="DefaultParagraphFont"/>
    <w:link w:val="CommentText"/>
    <w:uiPriority w:val="99"/>
    <w:rsid w:val="00D423F4"/>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D423F4"/>
    <w:rPr>
      <w:b/>
      <w:bCs/>
    </w:rPr>
  </w:style>
  <w:style w:type="character" w:customStyle="1" w:styleId="CommentSubjectChar">
    <w:name w:val="Comment Subject Char"/>
    <w:basedOn w:val="CommentTextChar"/>
    <w:link w:val="CommentSubject"/>
    <w:uiPriority w:val="99"/>
    <w:semiHidden/>
    <w:rsid w:val="00D423F4"/>
    <w:rPr>
      <w:rFonts w:ascii="Cambria" w:eastAsia="Cambria" w:hAnsi="Cambria" w:cs="Cambria"/>
      <w:b/>
      <w:bCs/>
      <w:color w:val="000000"/>
      <w:sz w:val="20"/>
      <w:szCs w:val="20"/>
    </w:rPr>
  </w:style>
  <w:style w:type="character" w:styleId="FollowedHyperlink">
    <w:name w:val="FollowedHyperlink"/>
    <w:basedOn w:val="DefaultParagraphFont"/>
    <w:uiPriority w:val="99"/>
    <w:semiHidden/>
    <w:unhideWhenUsed/>
    <w:rsid w:val="00AA4B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erthoud.org/DocumentCenter/View/295/2021-Comprehensive-Plan-PDF" TargetMode="External"/><Relationship Id="rId18" Type="http://schemas.openxmlformats.org/officeDocument/2006/relationships/hyperlink" Target="https://www.berthoud.org/DocumentCenter/View/964" TargetMode="External"/><Relationship Id="rId3" Type="http://schemas.openxmlformats.org/officeDocument/2006/relationships/styles" Target="styles.xml"/><Relationship Id="rId21" Type="http://schemas.openxmlformats.org/officeDocument/2006/relationships/hyperlink" Target="https://berthoud.org/DocumentCenter/View/4448/National-Flood-Insurance-Rate-Maps-with-Index" TargetMode="External"/><Relationship Id="rId7" Type="http://schemas.openxmlformats.org/officeDocument/2006/relationships/endnotes" Target="endnotes.xml"/><Relationship Id="rId12" Type="http://schemas.openxmlformats.org/officeDocument/2006/relationships/hyperlink" Target="https://www.berthoud.org/DocumentCenter/View/296/2021-Future-Land-Use-Map-PDF" TargetMode="External"/><Relationship Id="rId17" Type="http://schemas.openxmlformats.org/officeDocument/2006/relationships/hyperlink" Target="https://berthoud.org/DocumentCenter/View/95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erthoud.org/DocumentCenter/View/4582" TargetMode="External"/><Relationship Id="rId20" Type="http://schemas.openxmlformats.org/officeDocument/2006/relationships/hyperlink" Target="https://berthoud.org/DocumentCenter/View/285/Transportation-Pl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rthoud.org/DocumentCenter/View/489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erthoud.org/DocumentCenter/View/4288/Landscape-Design-Guidelines-2023" TargetMode="External"/><Relationship Id="rId23" Type="http://schemas.openxmlformats.org/officeDocument/2006/relationships/footer" Target="footer1.xml"/><Relationship Id="rId10" Type="http://schemas.openxmlformats.org/officeDocument/2006/relationships/hyperlink" Target="https://www.berthoud.org/DocumentCenter/View/5532/2024-10-09-Chapter-30-Update_Redline_General-Code-Changes?bidId=" TargetMode="External"/><Relationship Id="rId19" Type="http://schemas.openxmlformats.org/officeDocument/2006/relationships/hyperlink" Target="https://www.berthoud.org/DocumentCenter/View/1089/Berthoud-Trails-Master-Plan-PDF" TargetMode="External"/><Relationship Id="rId4" Type="http://schemas.openxmlformats.org/officeDocument/2006/relationships/settings" Target="settings.xml"/><Relationship Id="rId9" Type="http://schemas.openxmlformats.org/officeDocument/2006/relationships/hyperlink" Target="https://berthoudpubworks.maps.arcgis.com/apps/instant/basic/index.html?appid=cd7bcb4efffb41b5a92a490ccf6cae3a" TargetMode="External"/><Relationship Id="rId14" Type="http://schemas.openxmlformats.org/officeDocument/2006/relationships/hyperlink" Target="https://www.berthoud.org/DocumentCenter/View/292/2021-Berthoud-Architectural-Design-Guidelines-PDF" TargetMode="External"/><Relationship Id="rId22" Type="http://schemas.openxmlformats.org/officeDocument/2006/relationships/hyperlink" Target="mailto:thillenbrand@berthou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0BD84-709A-49DE-9172-ADEF6DEB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Johnson</dc:creator>
  <cp:keywords/>
  <cp:lastModifiedBy>Bella Manzo</cp:lastModifiedBy>
  <cp:revision>9</cp:revision>
  <cp:lastPrinted>2025-09-03T13:47:00Z</cp:lastPrinted>
  <dcterms:created xsi:type="dcterms:W3CDTF">2025-08-13T19:28:00Z</dcterms:created>
  <dcterms:modified xsi:type="dcterms:W3CDTF">2025-09-03T13:48:00Z</dcterms:modified>
</cp:coreProperties>
</file>